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9E" w:rsidRPr="002769AC" w:rsidRDefault="003F629E" w:rsidP="003F629E">
      <w:pPr>
        <w:rPr>
          <w:rFonts w:ascii="Sylfaen" w:hAnsi="Sylfaen"/>
        </w:rPr>
      </w:pPr>
    </w:p>
    <w:p w:rsidR="003F629E" w:rsidRPr="005C4FA3" w:rsidRDefault="003F629E" w:rsidP="003F629E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3F629E" w:rsidRPr="005C4FA3" w:rsidRDefault="003F629E" w:rsidP="003F629E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3F629E" w:rsidRPr="002F302C" w:rsidRDefault="003F629E" w:rsidP="003F629E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225B37">
        <w:rPr>
          <w:rFonts w:ascii="GHEA Grapalat" w:hAnsi="GHEA Grapalat" w:cs="Times Armenian"/>
          <w:i/>
          <w:lang w:val="hy-AM"/>
        </w:rPr>
        <w:t>&lt;&lt;Վ3-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225B37">
        <w:rPr>
          <w:rFonts w:ascii="GHEA Grapalat" w:hAnsi="GHEA Grapalat" w:cs="Sylfaen"/>
          <w:i/>
          <w:lang w:val="hy-AM"/>
        </w:rPr>
        <w:t>-15</w:t>
      </w:r>
      <w:r>
        <w:rPr>
          <w:rFonts w:ascii="GHEA Grapalat" w:hAnsi="GHEA Grapalat" w:cs="Times Armenian"/>
          <w:i/>
          <w:lang w:val="hy-AM"/>
        </w:rPr>
        <w:t>/16&gt;&gt;201</w:t>
      </w:r>
      <w:r w:rsidRPr="002C0C8F">
        <w:rPr>
          <w:rFonts w:ascii="GHEA Grapalat" w:hAnsi="GHEA Grapalat" w:cs="Times Armenian"/>
          <w:i/>
          <w:lang w:val="hy-AM"/>
        </w:rPr>
        <w:t>6</w:t>
      </w:r>
      <w:r w:rsidRPr="00225B37">
        <w:rPr>
          <w:rFonts w:ascii="GHEA Grapalat" w:hAnsi="GHEA Grapalat" w:cs="Times Armenian"/>
          <w:i/>
          <w:lang w:val="hy-AM"/>
        </w:rPr>
        <w:t>/</w:t>
      </w:r>
      <w:r w:rsidRPr="00A65BFE">
        <w:rPr>
          <w:rFonts w:ascii="GHEA Grapalat" w:hAnsi="GHEA Grapalat" w:cs="Times Armenian"/>
          <w:i/>
          <w:lang w:val="hy-AM"/>
        </w:rPr>
        <w:t>2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 գնման պայմանագրի</w:t>
      </w:r>
    </w:p>
    <w:p w:rsidR="00C11ABD" w:rsidRPr="002769AC" w:rsidRDefault="00C11ABD" w:rsidP="00C11ABD">
      <w:pPr>
        <w:tabs>
          <w:tab w:val="left" w:pos="8160"/>
        </w:tabs>
        <w:rPr>
          <w:rFonts w:ascii="Sylfaen" w:hAnsi="Sylfaen" w:cs="Sylfaen"/>
          <w:sz w:val="28"/>
          <w:szCs w:val="28"/>
        </w:rPr>
      </w:pPr>
    </w:p>
    <w:p w:rsidR="002769AC" w:rsidRDefault="00C11ABD" w:rsidP="00C11ABD">
      <w:pPr>
        <w:jc w:val="center"/>
        <w:rPr>
          <w:rFonts w:ascii="Sylfaen" w:hAnsi="Sylfaen" w:cs="Sylfaen"/>
          <w:b/>
          <w:i/>
          <w:sz w:val="28"/>
          <w:szCs w:val="28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</w:t>
      </w:r>
    </w:p>
    <w:p w:rsidR="00C11ABD" w:rsidRPr="00D35E31" w:rsidRDefault="00C11ABD" w:rsidP="00C11ABD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 xml:space="preserve"> </w:t>
      </w:r>
      <w:r w:rsidRPr="006120CA">
        <w:rPr>
          <w:rFonts w:ascii="GHEA Grapalat" w:hAnsi="GHEA Grapalat" w:cs="Sylfaen"/>
          <w:color w:val="000000"/>
          <w:lang w:val="hy-AM"/>
        </w:rPr>
        <w:t>ԲՈՒԺ ՊԱՐԱԳԱՆԵՐ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 w:cs="Sylfaen"/>
          <w:color w:val="000000"/>
          <w:lang w:val="hy-AM"/>
        </w:rPr>
        <w:t xml:space="preserve"> ԵՎ ՎԻՐԱԿԱՊԱԿԱՆ</w:t>
      </w:r>
      <w:r w:rsidRPr="006120CA">
        <w:rPr>
          <w:rFonts w:ascii="GHEA Grapalat" w:hAnsi="GHEA Grapalat" w:cs="Sylfaen"/>
          <w:color w:val="000000"/>
          <w:lang w:val="af-ZA"/>
        </w:rPr>
        <w:t xml:space="preserve"> </w:t>
      </w:r>
      <w:r w:rsidRPr="003B7F13">
        <w:rPr>
          <w:rFonts w:ascii="GHEA Grapalat" w:hAnsi="GHEA Grapalat" w:cs="Sylfaen"/>
          <w:color w:val="000000"/>
          <w:lang w:val="hy-AM"/>
        </w:rPr>
        <w:t>ՆՅՈՒԹԵՐ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 w:cs="Sylfaen"/>
          <w:lang w:val="af-ZA"/>
        </w:rPr>
        <w:t xml:space="preserve"> </w:t>
      </w:r>
      <w:r w:rsidRPr="006120CA">
        <w:rPr>
          <w:rFonts w:ascii="GHEA Grapalat" w:hAnsi="GHEA Grapalat" w:cs="Times Armenian"/>
          <w:lang w:val="af-ZA"/>
        </w:rPr>
        <w:t xml:space="preserve"> ,</w:t>
      </w:r>
      <w:r w:rsidRPr="003B7F13">
        <w:rPr>
          <w:rFonts w:ascii="GHEA Grapalat" w:hAnsi="GHEA Grapalat" w:cs="Sylfaen"/>
          <w:color w:val="000000"/>
          <w:lang w:val="hy-AM"/>
        </w:rPr>
        <w:t>ՌԵՆՏԳԵՆ</w:t>
      </w:r>
      <w:r w:rsidRPr="006120CA">
        <w:rPr>
          <w:rFonts w:ascii="GHEA Grapalat" w:hAnsi="GHEA Grapalat" w:cs="Sylfaen"/>
          <w:color w:val="000000"/>
          <w:lang w:val="af-ZA"/>
        </w:rPr>
        <w:t xml:space="preserve"> </w:t>
      </w:r>
      <w:r w:rsidRPr="003B7F13">
        <w:rPr>
          <w:rFonts w:ascii="GHEA Grapalat" w:hAnsi="GHEA Grapalat" w:cs="Sylfaen"/>
          <w:color w:val="000000"/>
          <w:lang w:val="hy-AM"/>
        </w:rPr>
        <w:t>ՊԱՐԱԳԱՆԵՐ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/>
          <w:vertAlign w:val="subscript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C11ABD" w:rsidRPr="002769AC" w:rsidRDefault="00C11ABD" w:rsidP="002769AC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15/6-2016/2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3F629E" w:rsidRDefault="003F629E" w:rsidP="003F629E">
      <w:pPr>
        <w:jc w:val="center"/>
        <w:rPr>
          <w:rFonts w:ascii="GHEA Grapalat" w:hAnsi="GHEA Grapalat"/>
          <w:b/>
        </w:rPr>
      </w:pPr>
      <w:r w:rsidRPr="00DB5C71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DB5C71">
        <w:rPr>
          <w:rFonts w:ascii="GHEA Grapalat" w:hAnsi="GHEA Grapalat"/>
          <w:b/>
          <w:lang w:val="hy-AM"/>
        </w:rPr>
        <w:t>ԲՆՈՒԹԱԳԻՐ</w:t>
      </w:r>
    </w:p>
    <w:p w:rsidR="003F629E" w:rsidRDefault="003F629E" w:rsidP="003F629E">
      <w:pPr>
        <w:jc w:val="center"/>
        <w:rPr>
          <w:rFonts w:ascii="GHEA Grapalat" w:hAnsi="GHEA Grapalat"/>
          <w:b/>
        </w:rPr>
      </w:pPr>
    </w:p>
    <w:tbl>
      <w:tblPr>
        <w:tblStyle w:val="aff2"/>
        <w:tblW w:w="14934" w:type="dxa"/>
        <w:tblInd w:w="-792" w:type="dxa"/>
        <w:tblLayout w:type="fixed"/>
        <w:tblLook w:val="04A0"/>
      </w:tblPr>
      <w:tblGrid>
        <w:gridCol w:w="1260"/>
        <w:gridCol w:w="1800"/>
        <w:gridCol w:w="3510"/>
        <w:gridCol w:w="1710"/>
        <w:gridCol w:w="2250"/>
        <w:gridCol w:w="4404"/>
      </w:tblGrid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tabs>
                <w:tab w:val="left" w:pos="1026"/>
              </w:tabs>
              <w:ind w:right="237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Arial"/>
                <w:bCs/>
                <w:i/>
                <w:sz w:val="22"/>
                <w:szCs w:val="22"/>
                <w:lang w:val="hy-AM"/>
              </w:rPr>
              <w:t>Միջանցիկ կոդը ըստ` CPV դասակարգման</w:t>
            </w:r>
          </w:p>
        </w:tc>
        <w:tc>
          <w:tcPr>
            <w:tcW w:w="351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Անվանումը</w:t>
            </w: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Չափի միավոր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Գնման ձև</w:t>
            </w: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(</w:t>
            </w:r>
            <w:r w:rsidRPr="00FE0C90">
              <w:rPr>
                <w:rFonts w:ascii="GHEA Grapalat" w:hAnsi="GHEA Grapalat" w:cs="Sylfaen"/>
                <w:i/>
                <w:sz w:val="22"/>
                <w:szCs w:val="22"/>
                <w:lang w:val="hy-AM"/>
              </w:rPr>
              <w:t>ընթացակարգը</w:t>
            </w: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)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E0C90">
              <w:rPr>
                <w:rFonts w:ascii="Arial Unicode" w:hAnsi="Arial Unicode"/>
                <w:sz w:val="22"/>
                <w:szCs w:val="22"/>
                <w:lang w:val="ru-RU"/>
              </w:rPr>
              <w:t>Տեխնիկական բնութագիր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33141115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Բամբակ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50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գ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փաթեթ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Բինտ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գիպս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x 20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սմ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33192500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Փորձ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ցենտրիֆուգ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ի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նիշով</w:t>
            </w:r>
            <w:proofErr w:type="spellEnd"/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 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Բինտ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ստերիլ</w:t>
            </w:r>
            <w:proofErr w:type="spellEnd"/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ստերիլ</w:t>
            </w:r>
            <w:proofErr w:type="spellEnd"/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x 14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սմ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Բինտ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ոչ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ստերիլ</w:t>
            </w:r>
            <w:proofErr w:type="spellEnd"/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(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x 14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սմ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ԷՍԳ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ժապ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ապավեն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 xml:space="preserve">50մմx50մ </w:t>
            </w:r>
            <w:proofErr w:type="spellStart"/>
            <w:r w:rsidRPr="00FE0C90">
              <w:rPr>
                <w:rFonts w:ascii="GHEA Grapalat" w:hAnsi="GHEA Grapalat" w:cs="Sylfaen"/>
                <w:sz w:val="22"/>
                <w:szCs w:val="22"/>
              </w:rPr>
              <w:t>ջերմային</w:t>
            </w:r>
            <w:proofErr w:type="spellEnd"/>
            <w:r w:rsidRPr="00FE0C90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sz w:val="22"/>
                <w:szCs w:val="22"/>
              </w:rPr>
              <w:t>թուղթ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33190000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Էրիտրոցիտների  նստեցման  արագությունը որոշելու պիպետներ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i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ապակյա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Ձեռնոց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eastAsia="Calibri" w:hAnsi="GHEA Grapalat" w:cs="Sylfaen"/>
                <w:color w:val="000000"/>
                <w:sz w:val="22"/>
                <w:szCs w:val="22"/>
                <w:lang w:val="hy-AM"/>
              </w:rPr>
              <w:t>Ոչ ստերիլ միանգամյա օգտագործման փոշապատված չափսերը</w:t>
            </w:r>
            <w:r w:rsidRPr="00FE0C90">
              <w:rPr>
                <w:rFonts w:ascii="GHEA Grapalat" w:eastAsia="Calibri" w:hAnsi="GHEA Grapalat" w:cs="Sylfaen"/>
                <w:color w:val="000000"/>
                <w:sz w:val="22"/>
                <w:szCs w:val="22"/>
              </w:rPr>
              <w:t>`XS,S,M,L,XL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33141420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Arial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Ձեռնոց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զույգ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sz w:val="22"/>
                <w:szCs w:val="22"/>
              </w:rPr>
              <w:t>Ստերիլ</w:t>
            </w:r>
            <w:proofErr w:type="spellEnd"/>
            <w:r w:rsidRPr="00FE0C90">
              <w:rPr>
                <w:rFonts w:ascii="GHEA Grapalat" w:hAnsi="GHEA Grapalat" w:cs="Sylfaen"/>
                <w:sz w:val="22"/>
                <w:szCs w:val="22"/>
              </w:rPr>
              <w:t xml:space="preserve"> 6.5  ; 7.0  ; 7.5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33141114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Մառլյա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>5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փաթեթ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33141310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Ներարկիչ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5մլ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5մլ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33141310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Ներարկիչ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33141310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Ներարկիչ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10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մլ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33793000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բիոքիմիական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փորձանոթ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7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մլ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13X100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մմ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PS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33141411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Սկարիֆիկատոր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/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ունիվերսալ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/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պլասմասե բռնիչով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շպատել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N100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տուփ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Փայտե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33141411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Նշտարի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սայր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N 23 N 100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տուփ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մանրեազերծված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38437110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Կաթոցիկի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ծայրադիր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N1000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i/>
                <w:sz w:val="22"/>
                <w:szCs w:val="22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դեղին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38622000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Անհատական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,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գինեկոլոգիական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 հեշտոցային հայելի</w:t>
            </w:r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ru-RU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Ստերիլ պլասմասե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33772000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`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սավան տակդիր՝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ru-RU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Անհատական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o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գտագործման ներծծող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60x60</w:t>
            </w:r>
          </w:p>
        </w:tc>
      </w:tr>
      <w:tr w:rsidR="003F629E" w:rsidRPr="00F64A6D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33140000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Arial"/>
                <w:bCs/>
                <w:color w:val="333333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>Ցերվիկալ</w:t>
            </w:r>
            <w:proofErr w:type="spellEnd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>խոզանակ</w:t>
            </w:r>
            <w:proofErr w:type="spellEnd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 xml:space="preserve"> (</w:t>
            </w:r>
            <w:proofErr w:type="spellStart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>Cytobrush</w:t>
            </w:r>
            <w:proofErr w:type="spellEnd"/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</w:rPr>
              <w:t>)</w:t>
            </w:r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  <w:lang w:val="hy-AM"/>
              </w:rPr>
              <w:t xml:space="preserve"> </w:t>
            </w:r>
          </w:p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Arial"/>
                <w:bCs/>
                <w:color w:val="333333"/>
                <w:sz w:val="22"/>
                <w:szCs w:val="22"/>
                <w:lang w:val="hy-AM"/>
              </w:rPr>
              <w:t>գլխիկի շրջանում երկկողմանի լայնացած 20մմ մազմզուկներ, բժշկական պլաստիկից</w:t>
            </w:r>
          </w:p>
        </w:tc>
      </w:tr>
      <w:tr w:rsidR="003F629E" w:rsidRPr="00561DA6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33793000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Առարկայական ապակի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N50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հարթ Չափսերը՝ երկարությունը՝մմ-25,4x76,2</w:t>
            </w:r>
          </w:p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Լայնությունը,մմ-1,0-1,2</w:t>
            </w:r>
          </w:p>
        </w:tc>
      </w:tr>
      <w:tr w:rsidR="003F629E" w:rsidRPr="00561DA6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GHEAGrapalat"/>
                <w:sz w:val="22"/>
                <w:szCs w:val="22"/>
              </w:rPr>
            </w:pPr>
            <w:r w:rsidRPr="00FE0C90">
              <w:rPr>
                <w:rFonts w:ascii="GHEA Grapalat" w:hAnsi="GHEA Grapalat" w:cs="GHEAGrapalat"/>
                <w:sz w:val="22"/>
                <w:szCs w:val="22"/>
                <w:lang w:val="hy-AM"/>
              </w:rPr>
              <w:t>22993300</w:t>
            </w:r>
          </w:p>
        </w:tc>
        <w:tc>
          <w:tcPr>
            <w:tcW w:w="3510" w:type="dxa"/>
          </w:tcPr>
          <w:p w:rsidR="003F629E" w:rsidRPr="00FE0C90" w:rsidRDefault="003F629E" w:rsidP="00C17EB2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Տպիչի ժապավեն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60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(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Violyizer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chemi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ապարատրի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)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կամ համարժեքը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GHEAGrapalat"/>
                <w:sz w:val="22"/>
                <w:szCs w:val="22"/>
              </w:rPr>
              <w:t>33140000</w:t>
            </w:r>
          </w:p>
        </w:tc>
        <w:tc>
          <w:tcPr>
            <w:tcW w:w="3510" w:type="dxa"/>
          </w:tcPr>
          <w:p w:rsidR="003F629E" w:rsidRPr="00FE0C90" w:rsidRDefault="003F629E" w:rsidP="00C17EB2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Սոնո գել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  </w:t>
            </w:r>
          </w:p>
          <w:p w:rsidR="003F629E" w:rsidRPr="00FE0C90" w:rsidRDefault="003F629E" w:rsidP="00C17EB2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250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մլ պլաստիկե տուփ</w:t>
            </w:r>
          </w:p>
        </w:tc>
      </w:tr>
      <w:tr w:rsidR="003F629E" w:rsidRPr="00F64A6D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33141411</w:t>
            </w:r>
          </w:p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351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</w:p>
          <w:p w:rsidR="003F629E" w:rsidRPr="00FE0C90" w:rsidRDefault="003F629E" w:rsidP="00C17EB2">
            <w:pP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Ակկու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ՉեքՍեյֆ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Թի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Պռո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>Ունո</w:t>
            </w:r>
            <w:proofErr w:type="spellEnd"/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ասեղ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-3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գրիչներ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N 200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Ստերիլ,միանգամյա օգտագործման ասեղ գրիչ չժանգոտվող պողպատից; ասեղ գրիչի տրամագիծը28G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պրոֆեսիոնալ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անվտանգ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3F629E" w:rsidRPr="00561DA6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561DA6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351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i/>
                <w:color w:val="000000"/>
                <w:sz w:val="22"/>
                <w:szCs w:val="22"/>
              </w:rPr>
              <w:t>ՌԵՆՏԳԵՆ ՊԱՐԱԳԱՆԵՐ ԵՎ  ՆՅՈՒԹԵՐ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3F629E" w:rsidRPr="00561DA6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  <w:lang w:val="hy-AM"/>
              </w:rPr>
              <w:t>24931210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Բժշկ. ռենտգ.ժապ.երևակայիչ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պարկ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15լՖոլգագայի  պարկ</w:t>
            </w:r>
          </w:p>
        </w:tc>
      </w:tr>
      <w:tr w:rsidR="003F629E" w:rsidRPr="00561DA6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  <w:lang w:val="hy-AM"/>
              </w:rPr>
              <w:t>32354000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Ռենտգեն ֆլյուրո ժապավեն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տուփ</w:t>
            </w: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70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մմ</w:t>
            </w:r>
            <w:r w:rsidRPr="00FE0C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x 30.5 սմ</w:t>
            </w:r>
          </w:p>
        </w:tc>
      </w:tr>
      <w:tr w:rsidR="003F629E" w:rsidRPr="00FE0C90" w:rsidTr="002769AC">
        <w:tc>
          <w:tcPr>
            <w:tcW w:w="1260" w:type="dxa"/>
          </w:tcPr>
          <w:p w:rsidR="003F629E" w:rsidRPr="00561DA6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32354110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Ռենտգեն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ժապավեն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տուփ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30 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x 40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սմ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կապույտ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numPr>
                <w:ilvl w:val="0"/>
                <w:numId w:val="4"/>
              </w:num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32354110</w:t>
            </w: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Ռենտգեն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ժապավեն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տուփ</w:t>
            </w:r>
            <w:proofErr w:type="spellEnd"/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E0C90">
              <w:rPr>
                <w:rFonts w:ascii="GHEA Grapalat" w:hAnsi="GHEA Grapalat"/>
                <w:sz w:val="22"/>
                <w:szCs w:val="22"/>
                <w:lang w:val="hy-AM"/>
              </w:rPr>
              <w:t>ՇՀ</w:t>
            </w: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/>
                <w:color w:val="000000"/>
                <w:sz w:val="22"/>
                <w:szCs w:val="22"/>
              </w:rPr>
              <w:t xml:space="preserve">24  </w:t>
            </w:r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x 30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սմ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կապույտ</w:t>
            </w:r>
            <w:proofErr w:type="spellEnd"/>
          </w:p>
        </w:tc>
      </w:tr>
      <w:tr w:rsidR="003F629E" w:rsidRPr="00FE0C90" w:rsidTr="002769AC">
        <w:tc>
          <w:tcPr>
            <w:tcW w:w="1260" w:type="dxa"/>
          </w:tcPr>
          <w:p w:rsidR="003F629E" w:rsidRPr="00FE0C90" w:rsidRDefault="003F629E" w:rsidP="00C17EB2">
            <w:pPr>
              <w:pStyle w:val="aff3"/>
              <w:ind w:left="1080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3F629E" w:rsidRPr="00FE0C90" w:rsidTr="002769AC">
        <w:tc>
          <w:tcPr>
            <w:tcW w:w="1260" w:type="dxa"/>
          </w:tcPr>
          <w:p w:rsidR="003F629E" w:rsidRPr="00F07216" w:rsidRDefault="003F629E" w:rsidP="00C17EB2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0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3510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</w:p>
        </w:tc>
        <w:tc>
          <w:tcPr>
            <w:tcW w:w="2250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4404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3F629E" w:rsidRDefault="003F629E" w:rsidP="003F629E">
      <w:pPr>
        <w:rPr>
          <w:rFonts w:ascii="Sylfaen" w:hAnsi="Sylfaen"/>
          <w:lang w:val="hy-AM"/>
        </w:rPr>
      </w:pPr>
    </w:p>
    <w:p w:rsidR="00F825B9" w:rsidRPr="00CA419C" w:rsidRDefault="00F825B9" w:rsidP="00F825B9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="00F64A6D">
        <w:rPr>
          <w:rFonts w:ascii="Arial Unicode" w:hAnsi="Arial Unicode" w:cs="Sylfaen"/>
          <w:lang w:val="fr-FR"/>
        </w:rPr>
        <w:t xml:space="preserve">                </w:t>
      </w:r>
      <w:r w:rsidRPr="00CA419C">
        <w:rPr>
          <w:rFonts w:ascii="Arial Unicode" w:hAnsi="Arial Unicode" w:cs="Sylfaen"/>
          <w:lang w:val="fr-FR"/>
        </w:rPr>
        <w:tab/>
      </w:r>
      <w:r w:rsidR="00F64A6D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</w:t>
      </w:r>
      <w:r w:rsidR="00F64A6D">
        <w:rPr>
          <w:rFonts w:ascii="Arial Unicode" w:hAnsi="Arial Unicode" w:cs="Sylfaen"/>
          <w:lang w:val="fr-FR"/>
        </w:rPr>
        <w:t xml:space="preserve">   </w:t>
      </w:r>
      <w:r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Արմինե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Չիլինգարյան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</w:t>
      </w:r>
      <w:r w:rsidR="00F64A6D">
        <w:rPr>
          <w:rFonts w:ascii="Arial Unicode" w:hAnsi="Arial Unicode" w:cs="Sylfaen"/>
          <w:lang w:val="fr-FR"/>
        </w:rPr>
        <w:t xml:space="preserve"> </w:t>
      </w:r>
      <w:r>
        <w:rPr>
          <w:rFonts w:ascii="Arial Unicode" w:hAnsi="Arial Unicode" w:cs="Sylfaen"/>
          <w:lang w:val="fr-FR"/>
        </w:rPr>
        <w:t xml:space="preserve">  </w:t>
      </w:r>
      <w:proofErr w:type="spellStart"/>
      <w:r w:rsidRPr="00CA419C">
        <w:rPr>
          <w:rFonts w:ascii="Arial Unicode" w:hAnsi="Arial Unicode" w:cs="Sylfaen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Միքայելյան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 w:rsidR="00F64A6D">
        <w:rPr>
          <w:rFonts w:ascii="Arial Unicode" w:hAnsi="Arial Unicode" w:cs="Sylfaen"/>
          <w:lang w:val="fr-FR"/>
        </w:rPr>
        <w:t xml:space="preserve">            </w:t>
      </w:r>
      <w:r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Մաղաքյան</w:t>
      </w:r>
      <w:proofErr w:type="spellEnd"/>
    </w:p>
    <w:p w:rsidR="00F64A6D" w:rsidRDefault="00F64A6D" w:rsidP="00F825B9">
      <w:pPr>
        <w:rPr>
          <w:rFonts w:ascii="Arial Unicode" w:hAnsi="Arial Unicode" w:cs="Sylfaen"/>
        </w:rPr>
      </w:pPr>
    </w:p>
    <w:p w:rsidR="005E688A" w:rsidRPr="002769AC" w:rsidRDefault="00F64A6D" w:rsidP="002769AC">
      <w:pPr>
        <w:rPr>
          <w:rFonts w:ascii="Arial Unicode" w:hAnsi="Arial Unicode" w:cs="Sylfaen"/>
          <w:lang w:val="fr-FR"/>
        </w:rPr>
      </w:pPr>
      <w:r>
        <w:rPr>
          <w:rFonts w:ascii="Arial Unicode" w:hAnsi="Arial Unicode" w:cs="Sylfaen"/>
        </w:rPr>
        <w:t xml:space="preserve">                                               </w:t>
      </w:r>
      <w:proofErr w:type="spellStart"/>
      <w:r w:rsidR="00F825B9" w:rsidRPr="00CA419C">
        <w:rPr>
          <w:rFonts w:ascii="Arial Unicode" w:hAnsi="Arial Unicode" w:cs="Sylfaen"/>
        </w:rPr>
        <w:t>Քարտուղար</w:t>
      </w:r>
      <w:proofErr w:type="spellEnd"/>
      <w:r w:rsidR="00F825B9" w:rsidRPr="00CA419C">
        <w:rPr>
          <w:rFonts w:ascii="Arial Unicode" w:hAnsi="Arial Unicode" w:cs="Sylfaen"/>
          <w:lang w:val="fr-FR"/>
        </w:rPr>
        <w:t xml:space="preserve"> </w:t>
      </w:r>
      <w:r w:rsidR="00F825B9" w:rsidRPr="00CA419C">
        <w:rPr>
          <w:rFonts w:ascii="Arial Unicode" w:hAnsi="Arial Unicode" w:cs="Sylfaen"/>
        </w:rPr>
        <w:t>՝</w:t>
      </w:r>
      <w:r>
        <w:rPr>
          <w:rFonts w:ascii="Arial Unicode" w:hAnsi="Arial Unicode" w:cs="Sylfaen"/>
          <w:lang w:val="fr-FR"/>
        </w:rPr>
        <w:t xml:space="preserve">       </w:t>
      </w:r>
      <w:r w:rsidR="00F825B9" w:rsidRPr="00CA419C">
        <w:rPr>
          <w:rFonts w:ascii="Arial Unicode" w:hAnsi="Arial Unicode" w:cs="Sylfaen"/>
          <w:lang w:val="fr-FR"/>
        </w:rPr>
        <w:t xml:space="preserve">                   </w:t>
      </w:r>
      <w:r>
        <w:rPr>
          <w:rFonts w:ascii="Arial Unicode" w:hAnsi="Arial Unicode" w:cs="Sylfaen"/>
          <w:lang w:val="fr-FR"/>
        </w:rPr>
        <w:t xml:space="preserve">    </w:t>
      </w:r>
      <w:r w:rsidR="00F825B9"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="00F825B9" w:rsidRPr="00CA419C">
        <w:rPr>
          <w:rFonts w:ascii="Arial Unicode" w:hAnsi="Arial Unicode" w:cs="Sylfaen"/>
        </w:rPr>
        <w:t>Մարինե</w:t>
      </w:r>
      <w:proofErr w:type="spellEnd"/>
      <w:r w:rsidR="00F825B9"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="00F825B9" w:rsidRPr="00CA419C">
        <w:rPr>
          <w:rFonts w:ascii="Arial Unicode" w:hAnsi="Arial Unicode" w:cs="Sylfaen"/>
        </w:rPr>
        <w:t>Ղազարյան</w:t>
      </w:r>
      <w:proofErr w:type="spellEnd"/>
    </w:p>
    <w:p w:rsidR="003F629E" w:rsidRPr="00F64A6D" w:rsidRDefault="003F629E" w:rsidP="003F629E">
      <w:pPr>
        <w:jc w:val="right"/>
        <w:rPr>
          <w:rFonts w:ascii="GHEA Grapalat" w:hAnsi="GHEA Grapalat"/>
          <w:sz w:val="20"/>
          <w:lang w:val="fr-FR"/>
        </w:rPr>
      </w:pPr>
      <w:proofErr w:type="spellStart"/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proofErr w:type="spellEnd"/>
      <w:r w:rsidRPr="00F64A6D">
        <w:rPr>
          <w:rFonts w:ascii="GHEA Grapalat" w:hAnsi="GHEA Grapalat"/>
          <w:sz w:val="20"/>
          <w:lang w:val="fr-FR"/>
        </w:rPr>
        <w:t xml:space="preserve"> N 2</w:t>
      </w:r>
    </w:p>
    <w:p w:rsidR="003F629E" w:rsidRPr="00F64A6D" w:rsidRDefault="003F629E" w:rsidP="003F629E">
      <w:pPr>
        <w:jc w:val="right"/>
        <w:rPr>
          <w:rFonts w:ascii="GHEA Grapalat" w:hAnsi="GHEA Grapalat"/>
          <w:sz w:val="20"/>
          <w:lang w:val="fr-FR"/>
        </w:rPr>
      </w:pPr>
      <w:r w:rsidRPr="00F64A6D">
        <w:rPr>
          <w:rFonts w:ascii="GHEA Grapalat" w:hAnsi="GHEA Grapalat" w:cs="Sylfaen"/>
          <w:sz w:val="20"/>
          <w:lang w:val="fr-F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F64A6D">
        <w:rPr>
          <w:rFonts w:ascii="GHEA Grapalat" w:hAnsi="GHEA Grapalat" w:cs="Sylfaen"/>
          <w:sz w:val="20"/>
          <w:lang w:val="fr-FR"/>
        </w:rPr>
        <w:t>.</w:t>
      </w:r>
      <w:r w:rsidRPr="00F64A6D">
        <w:rPr>
          <w:rFonts w:ascii="GHEA Grapalat" w:hAnsi="GHEA Grapalat"/>
          <w:sz w:val="20"/>
          <w:lang w:val="fr-FR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F64A6D">
        <w:rPr>
          <w:rFonts w:ascii="GHEA Grapalat" w:hAnsi="GHEA Grapalat"/>
          <w:sz w:val="20"/>
          <w:lang w:val="fr-FR"/>
        </w:rPr>
        <w:t xml:space="preserve"> </w:t>
      </w:r>
    </w:p>
    <w:p w:rsidR="003F629E" w:rsidRPr="00B81253" w:rsidRDefault="003F629E" w:rsidP="003F629E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B81253">
        <w:rPr>
          <w:rFonts w:ascii="GHEA Grapalat" w:hAnsi="GHEA Grapalat" w:cs="Times Armenian"/>
          <w:i/>
          <w:lang w:val="ru-RU"/>
        </w:rPr>
        <w:t>&lt;&lt;</w:t>
      </w:r>
      <w:r>
        <w:rPr>
          <w:rFonts w:ascii="GHEA Grapalat" w:hAnsi="GHEA Grapalat" w:cs="Times Armenian"/>
          <w:i/>
        </w:rPr>
        <w:t>Վ</w:t>
      </w:r>
      <w:r w:rsidRPr="00B81253">
        <w:rPr>
          <w:rFonts w:ascii="GHEA Grapalat" w:hAnsi="GHEA Grapalat" w:cs="Times Armenian"/>
          <w:i/>
          <w:lang w:val="ru-RU"/>
        </w:rPr>
        <w:t>3-</w:t>
      </w:r>
      <w:r w:rsidRPr="00B94D0C">
        <w:rPr>
          <w:rFonts w:ascii="GHEA Grapalat" w:hAnsi="GHEA Grapalat" w:cs="Sylfaen"/>
          <w:i/>
          <w:lang w:val="hy-AM"/>
        </w:rPr>
        <w:t>ՇՀԱՊՁԲ</w:t>
      </w:r>
      <w:r w:rsidRPr="00B81253">
        <w:rPr>
          <w:rFonts w:ascii="GHEA Grapalat" w:hAnsi="GHEA Grapalat" w:cs="Sylfaen"/>
          <w:i/>
          <w:lang w:val="ru-RU"/>
        </w:rPr>
        <w:t>-15</w:t>
      </w:r>
      <w:r>
        <w:rPr>
          <w:rFonts w:ascii="GHEA Grapalat" w:hAnsi="GHEA Grapalat" w:cs="Times Armenian"/>
          <w:i/>
          <w:lang w:val="ru-RU"/>
        </w:rPr>
        <w:t>/16&gt;&gt;201</w:t>
      </w:r>
      <w:r w:rsidRPr="008E0BE8">
        <w:rPr>
          <w:rFonts w:ascii="GHEA Grapalat" w:hAnsi="GHEA Grapalat" w:cs="Times Armenian"/>
          <w:i/>
          <w:lang w:val="ru-RU"/>
        </w:rPr>
        <w:t>6</w:t>
      </w:r>
      <w:r>
        <w:rPr>
          <w:rFonts w:ascii="GHEA Grapalat" w:hAnsi="GHEA Grapalat" w:cs="Times Armenian"/>
          <w:i/>
          <w:lang w:val="ru-RU"/>
        </w:rPr>
        <w:t>/</w:t>
      </w:r>
      <w:r w:rsidRPr="008E0BE8">
        <w:rPr>
          <w:rFonts w:ascii="GHEA Grapalat" w:hAnsi="GHEA Grapalat" w:cs="Times Armenian"/>
          <w:i/>
          <w:lang w:val="ru-RU"/>
        </w:rPr>
        <w:t>2</w:t>
      </w:r>
      <w:r w:rsidRPr="00B81253">
        <w:rPr>
          <w:rFonts w:ascii="GHEA Grapalat" w:hAnsi="GHEA Grapalat" w:cs="Times Armenian"/>
          <w:i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B8125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B8125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3F629E" w:rsidRPr="00B81253" w:rsidRDefault="003F629E" w:rsidP="003F629E">
      <w:pPr>
        <w:tabs>
          <w:tab w:val="left" w:pos="9540"/>
        </w:tabs>
        <w:rPr>
          <w:rFonts w:ascii="GHEA Grapalat" w:hAnsi="GHEA Grapalat"/>
          <w:sz w:val="20"/>
          <w:lang w:val="ru-RU"/>
        </w:rPr>
      </w:pPr>
    </w:p>
    <w:p w:rsidR="00C11ABD" w:rsidRPr="007C7FCD" w:rsidRDefault="00C11ABD" w:rsidP="00C11ABD">
      <w:pPr>
        <w:rPr>
          <w:rFonts w:ascii="GHEA Grapalat" w:hAnsi="GHEA Grapalat"/>
          <w:sz w:val="20"/>
          <w:lang w:val="es-ES"/>
        </w:rPr>
      </w:pPr>
    </w:p>
    <w:p w:rsidR="00C11ABD" w:rsidRPr="007C7FCD" w:rsidRDefault="00C11ABD" w:rsidP="00C11ABD">
      <w:pPr>
        <w:rPr>
          <w:rFonts w:ascii="GHEA Grapalat" w:hAnsi="GHEA Grapalat"/>
          <w:sz w:val="20"/>
          <w:lang w:val="es-ES"/>
        </w:rPr>
      </w:pPr>
    </w:p>
    <w:p w:rsidR="005E688A" w:rsidRDefault="00C11ABD" w:rsidP="00C11ABD">
      <w:pPr>
        <w:jc w:val="center"/>
        <w:rPr>
          <w:rFonts w:ascii="Sylfaen" w:hAnsi="Sylfaen" w:cs="Sylfaen"/>
          <w:b/>
          <w:i/>
          <w:sz w:val="28"/>
          <w:szCs w:val="28"/>
        </w:rPr>
      </w:pPr>
      <w:r w:rsidRPr="005E688A">
        <w:rPr>
          <w:rFonts w:ascii="Sylfaen" w:hAnsi="Sylfaen" w:cs="Sylfaen"/>
          <w:b/>
          <w:i/>
          <w:sz w:val="28"/>
          <w:szCs w:val="28"/>
          <w:lang w:val="hy-AM"/>
        </w:rPr>
        <w:t xml:space="preserve">&lt;&lt;Վանաձորի թիվ 3  պոլիկլինիկա&gt;&gt; ՊՓԲԸ </w:t>
      </w:r>
    </w:p>
    <w:p w:rsidR="00C11ABD" w:rsidRPr="005E688A" w:rsidRDefault="00C11ABD" w:rsidP="00C11ABD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5E688A">
        <w:rPr>
          <w:rFonts w:ascii="GHEA Grapalat" w:hAnsi="GHEA Grapalat" w:cs="Sylfaen"/>
          <w:b/>
          <w:i/>
          <w:color w:val="000000"/>
          <w:lang w:val="hy-AM"/>
        </w:rPr>
        <w:t>ԲՈՒԺ ՊԱՐԱԳԱՆԵՐԻ ԵՎ ՎԻՐԱԿԱՊԱԿԱՆ</w:t>
      </w:r>
      <w:r w:rsidRPr="005E688A">
        <w:rPr>
          <w:rFonts w:ascii="GHEA Grapalat" w:hAnsi="GHEA Grapalat" w:cs="Sylfaen"/>
          <w:b/>
          <w:i/>
          <w:color w:val="000000"/>
          <w:lang w:val="af-ZA"/>
        </w:rPr>
        <w:t xml:space="preserve"> </w:t>
      </w:r>
      <w:r w:rsidRPr="005E688A">
        <w:rPr>
          <w:rFonts w:ascii="GHEA Grapalat" w:hAnsi="GHEA Grapalat" w:cs="Sylfaen"/>
          <w:b/>
          <w:i/>
          <w:color w:val="000000"/>
          <w:lang w:val="hy-AM"/>
        </w:rPr>
        <w:t>ՆՅՈՒԹԵՐԻ</w:t>
      </w:r>
      <w:r w:rsidRPr="005E688A">
        <w:rPr>
          <w:rFonts w:ascii="GHEA Grapalat" w:hAnsi="GHEA Grapalat" w:cs="Sylfaen"/>
          <w:b/>
          <w:i/>
          <w:lang w:val="af-ZA"/>
        </w:rPr>
        <w:t xml:space="preserve"> </w:t>
      </w:r>
      <w:r w:rsidRPr="005E688A">
        <w:rPr>
          <w:rFonts w:ascii="GHEA Grapalat" w:hAnsi="GHEA Grapalat" w:cs="Times Armenian"/>
          <w:b/>
          <w:i/>
          <w:lang w:val="af-ZA"/>
        </w:rPr>
        <w:t xml:space="preserve"> ,</w:t>
      </w:r>
      <w:r w:rsidR="005E688A" w:rsidRPr="005E688A">
        <w:rPr>
          <w:rFonts w:ascii="GHEA Grapalat" w:hAnsi="GHEA Grapalat" w:cs="Times Armenian"/>
          <w:b/>
          <w:i/>
          <w:lang w:val="af-ZA"/>
        </w:rPr>
        <w:t xml:space="preserve"> </w:t>
      </w:r>
      <w:r w:rsidRPr="005E688A">
        <w:rPr>
          <w:rFonts w:ascii="GHEA Grapalat" w:hAnsi="GHEA Grapalat" w:cs="Sylfaen"/>
          <w:b/>
          <w:i/>
          <w:color w:val="000000"/>
          <w:lang w:val="hy-AM"/>
        </w:rPr>
        <w:t>ՌԵՆՏԳԵՆ</w:t>
      </w:r>
      <w:r w:rsidRPr="005E688A">
        <w:rPr>
          <w:rFonts w:ascii="GHEA Grapalat" w:hAnsi="GHEA Grapalat" w:cs="Sylfaen"/>
          <w:b/>
          <w:i/>
          <w:color w:val="000000"/>
          <w:lang w:val="af-ZA"/>
        </w:rPr>
        <w:t xml:space="preserve"> </w:t>
      </w:r>
      <w:r w:rsidRPr="005E688A">
        <w:rPr>
          <w:rFonts w:ascii="GHEA Grapalat" w:hAnsi="GHEA Grapalat" w:cs="Sylfaen"/>
          <w:b/>
          <w:i/>
          <w:color w:val="000000"/>
          <w:lang w:val="hy-AM"/>
        </w:rPr>
        <w:t>ՊԱՐԱԳԱՆԵՐԻ</w:t>
      </w:r>
      <w:r w:rsidRPr="005E688A">
        <w:rPr>
          <w:rFonts w:ascii="GHEA Grapalat" w:hAnsi="GHEA Grapalat"/>
          <w:b/>
          <w:i/>
          <w:vertAlign w:val="subscript"/>
          <w:lang w:val="af-ZA"/>
        </w:rPr>
        <w:t xml:space="preserve"> </w:t>
      </w:r>
      <w:r w:rsidRPr="005E688A">
        <w:rPr>
          <w:rFonts w:ascii="GHEA Grapalat" w:hAnsi="GHEA Grapalat" w:cs="Sylfaen"/>
          <w:b/>
          <w:i/>
          <w:sz w:val="22"/>
          <w:szCs w:val="22"/>
          <w:lang w:val="es-ES"/>
        </w:rPr>
        <w:t xml:space="preserve"> </w:t>
      </w:r>
    </w:p>
    <w:p w:rsidR="00C11ABD" w:rsidRPr="005E688A" w:rsidRDefault="00C11ABD" w:rsidP="00C11ABD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5E688A">
        <w:rPr>
          <w:rFonts w:ascii="Sylfaen" w:hAnsi="Sylfaen" w:cs="Sylfaen"/>
          <w:b/>
          <w:i/>
          <w:lang w:val="pt-BR"/>
        </w:rPr>
        <w:t>&lt;&lt;</w:t>
      </w:r>
      <w:r w:rsidRPr="005E688A">
        <w:rPr>
          <w:rFonts w:ascii="Sylfaen" w:hAnsi="Sylfaen" w:cs="Sylfaen"/>
          <w:b/>
          <w:i/>
          <w:lang w:val="hy-AM"/>
        </w:rPr>
        <w:t>Վ</w:t>
      </w:r>
      <w:r w:rsidRPr="005E688A">
        <w:rPr>
          <w:rFonts w:ascii="Sylfaen" w:hAnsi="Sylfaen" w:cs="Sylfaen"/>
          <w:b/>
          <w:i/>
          <w:lang w:val="pt-BR"/>
        </w:rPr>
        <w:t xml:space="preserve">3- </w:t>
      </w:r>
      <w:r w:rsidRPr="005E688A">
        <w:rPr>
          <w:rFonts w:ascii="Sylfaen" w:hAnsi="Sylfaen" w:cs="Sylfaen"/>
          <w:b/>
          <w:i/>
          <w:lang w:val="hy-AM"/>
        </w:rPr>
        <w:t>ՇՀԱՊՁԲ-</w:t>
      </w:r>
      <w:r w:rsidRPr="005E688A">
        <w:rPr>
          <w:rFonts w:ascii="Sylfaen" w:hAnsi="Sylfaen" w:cs="Sylfaen"/>
          <w:b/>
          <w:i/>
          <w:lang w:val="pt-BR"/>
        </w:rPr>
        <w:t>15/6-2016/2&gt;&gt;</w:t>
      </w:r>
      <w:r w:rsidRPr="005E688A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5E688A">
        <w:rPr>
          <w:rFonts w:ascii="Sylfaen" w:hAnsi="Sylfaen"/>
          <w:b/>
          <w:i/>
          <w:sz w:val="28"/>
          <w:szCs w:val="28"/>
          <w:lang w:val="hy-AM"/>
        </w:rPr>
        <w:t xml:space="preserve"> ծածկագրով  գնման վերահայտարարման  ընթացակարգի</w:t>
      </w:r>
    </w:p>
    <w:p w:rsidR="003F629E" w:rsidRPr="00C11ABD" w:rsidRDefault="003F629E" w:rsidP="003F629E">
      <w:pPr>
        <w:rPr>
          <w:rFonts w:ascii="GHEA Grapalat" w:hAnsi="GHEA Grapalat"/>
          <w:sz w:val="20"/>
          <w:lang w:val="hy-AM"/>
        </w:rPr>
      </w:pPr>
    </w:p>
    <w:p w:rsidR="003F629E" w:rsidRPr="00AA4CD7" w:rsidRDefault="003F629E" w:rsidP="00AA4CD7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3F629E" w:rsidRPr="00AA4CD7" w:rsidRDefault="003F629E" w:rsidP="00AA4CD7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="005E688A">
        <w:rPr>
          <w:rFonts w:ascii="GHEA Grapalat" w:hAnsi="GHEA Grapalat"/>
          <w:sz w:val="20"/>
        </w:rPr>
        <w:t xml:space="preserve">                                                                                                       </w:t>
      </w:r>
      <w:r w:rsidRPr="005C4FA3">
        <w:rPr>
          <w:rFonts w:ascii="GHEA Grapalat" w:hAnsi="GHEA Grapalat"/>
          <w:sz w:val="20"/>
        </w:rPr>
        <w:t xml:space="preserve">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Style w:val="aff2"/>
        <w:tblW w:w="14940" w:type="dxa"/>
        <w:tblInd w:w="-792" w:type="dxa"/>
        <w:tblLayout w:type="fixed"/>
        <w:tblLook w:val="04A0"/>
      </w:tblPr>
      <w:tblGrid>
        <w:gridCol w:w="702"/>
        <w:gridCol w:w="468"/>
        <w:gridCol w:w="1170"/>
        <w:gridCol w:w="4822"/>
        <w:gridCol w:w="902"/>
        <w:gridCol w:w="1026"/>
        <w:gridCol w:w="1046"/>
        <w:gridCol w:w="844"/>
        <w:gridCol w:w="1136"/>
        <w:gridCol w:w="754"/>
        <w:gridCol w:w="1226"/>
        <w:gridCol w:w="844"/>
      </w:tblGrid>
      <w:tr w:rsidR="003F629E" w:rsidTr="00C17EB2">
        <w:tc>
          <w:tcPr>
            <w:tcW w:w="1170" w:type="dxa"/>
            <w:gridSpan w:val="2"/>
            <w:tcBorders>
              <w:bottom w:val="nil"/>
            </w:tcBorders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4822" w:type="dxa"/>
            <w:vMerge w:val="restart"/>
          </w:tcPr>
          <w:p w:rsidR="003F629E" w:rsidRDefault="003F629E" w:rsidP="00C17E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Անվանումը</w:t>
            </w:r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</w:p>
          <w:p w:rsidR="003F629E" w:rsidRPr="00930DCB" w:rsidRDefault="003F629E" w:rsidP="00C17E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3F629E" w:rsidRDefault="003F629E" w:rsidP="00C17EB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  <w:p w:rsidR="003F629E" w:rsidRPr="00930DCB" w:rsidRDefault="003F629E" w:rsidP="00C17EB2">
            <w:pPr>
              <w:tabs>
                <w:tab w:val="left" w:pos="2970"/>
              </w:tabs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ab/>
            </w:r>
          </w:p>
        </w:tc>
        <w:tc>
          <w:tcPr>
            <w:tcW w:w="902" w:type="dxa"/>
            <w:tcBorders>
              <w:bottom w:val="nil"/>
            </w:tcBorders>
          </w:tcPr>
          <w:p w:rsidR="003F629E" w:rsidRPr="00930DCB" w:rsidRDefault="003F629E" w:rsidP="00C17EB2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26" w:type="dxa"/>
            <w:tcBorders>
              <w:bottom w:val="nil"/>
            </w:tcBorders>
          </w:tcPr>
          <w:p w:rsidR="003F629E" w:rsidRPr="00930DCB" w:rsidRDefault="003F629E" w:rsidP="00C17EB2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gridSpan w:val="2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III</w:t>
            </w: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 եռամսյակ</w:t>
            </w:r>
          </w:p>
        </w:tc>
        <w:tc>
          <w:tcPr>
            <w:tcW w:w="1890" w:type="dxa"/>
            <w:gridSpan w:val="2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IV</w:t>
            </w: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եռամսյակ</w:t>
            </w:r>
          </w:p>
        </w:tc>
        <w:tc>
          <w:tcPr>
            <w:tcW w:w="2070" w:type="dxa"/>
            <w:gridSpan w:val="2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Ընդամենը</w:t>
            </w:r>
          </w:p>
        </w:tc>
      </w:tr>
      <w:tr w:rsidR="003F629E" w:rsidTr="00C17EB2">
        <w:tc>
          <w:tcPr>
            <w:tcW w:w="1170" w:type="dxa"/>
            <w:gridSpan w:val="2"/>
            <w:tcBorders>
              <w:top w:val="nil"/>
            </w:tcBorders>
          </w:tcPr>
          <w:p w:rsidR="003F629E" w:rsidRPr="00AA1751" w:rsidRDefault="003F629E" w:rsidP="00C17EB2">
            <w:pPr>
              <w:tabs>
                <w:tab w:val="left" w:pos="3045"/>
              </w:tabs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ru-RU"/>
              </w:rPr>
              <w:t>հ/հ</w:t>
            </w:r>
          </w:p>
        </w:tc>
        <w:tc>
          <w:tcPr>
            <w:tcW w:w="1170" w:type="dxa"/>
            <w:tcBorders>
              <w:top w:val="nil"/>
            </w:tcBorders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Arial"/>
                <w:bCs/>
                <w:sz w:val="20"/>
                <w:szCs w:val="20"/>
                <w:lang w:val="hy-AM"/>
              </w:rPr>
              <w:t>Միջանցիկ կոդը ըստ` CPV դասակարգման</w:t>
            </w:r>
          </w:p>
        </w:tc>
        <w:tc>
          <w:tcPr>
            <w:tcW w:w="4822" w:type="dxa"/>
            <w:vMerge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  <w:lang w:val="hy-AM"/>
              </w:rPr>
              <w:t>Չափի միավոր</w:t>
            </w:r>
          </w:p>
        </w:tc>
        <w:tc>
          <w:tcPr>
            <w:tcW w:w="1026" w:type="dxa"/>
            <w:tcBorders>
              <w:top w:val="nil"/>
            </w:tcBorders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sz w:val="20"/>
                <w:szCs w:val="20"/>
              </w:rPr>
              <w:t>Միավորի</w:t>
            </w:r>
            <w:proofErr w:type="spellEnd"/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sz w:val="20"/>
                <w:szCs w:val="20"/>
              </w:rPr>
              <w:t>գի</w:t>
            </w:r>
            <w:proofErr w:type="spellEnd"/>
            <w:r w:rsidRPr="00AA1751">
              <w:rPr>
                <w:rFonts w:ascii="Arial Unicode" w:hAnsi="Arial Unicode" w:cs="Sylfaen"/>
                <w:sz w:val="20"/>
                <w:szCs w:val="20"/>
              </w:rPr>
              <w:t xml:space="preserve">  ն</w:t>
            </w:r>
          </w:p>
        </w:tc>
        <w:tc>
          <w:tcPr>
            <w:tcW w:w="1046" w:type="dxa"/>
            <w:vAlign w:val="center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844" w:type="dxa"/>
            <w:vAlign w:val="center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136" w:type="dxa"/>
            <w:vAlign w:val="center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754" w:type="dxa"/>
            <w:vAlign w:val="center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Arial LatArm"/>
                <w:sz w:val="18"/>
                <w:szCs w:val="18"/>
                <w:lang w:val="ru-RU"/>
              </w:rPr>
            </w:pPr>
            <w:r>
              <w:rPr>
                <w:rFonts w:ascii="Arial Unicode" w:hAnsi="Arial Unicode" w:cs="Arial LatArm"/>
                <w:sz w:val="18"/>
                <w:szCs w:val="18"/>
                <w:lang w:val="ru-RU"/>
              </w:rPr>
              <w:t>գինը</w:t>
            </w:r>
          </w:p>
        </w:tc>
        <w:tc>
          <w:tcPr>
            <w:tcW w:w="1226" w:type="dxa"/>
          </w:tcPr>
          <w:p w:rsidR="003F629E" w:rsidRPr="00AA1751" w:rsidRDefault="003F629E" w:rsidP="00C17EB2">
            <w:pPr>
              <w:ind w:left="-136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ք</w:t>
            </w:r>
            <w:r w:rsidRPr="00AA1751">
              <w:rPr>
                <w:rFonts w:ascii="Arial Unicode" w:hAnsi="Arial Unicode" w:cs="Sylfaen"/>
                <w:sz w:val="18"/>
                <w:szCs w:val="18"/>
              </w:rPr>
              <w:t>անակ</w:t>
            </w:r>
            <w:r>
              <w:rPr>
                <w:rFonts w:ascii="Arial Unicode" w:hAnsi="Arial Unicode" w:cs="Sylfaen"/>
                <w:sz w:val="18"/>
                <w:szCs w:val="18"/>
                <w:lang w:val="ru-RU"/>
              </w:rPr>
              <w:t>ը</w:t>
            </w:r>
            <w:proofErr w:type="spellEnd"/>
          </w:p>
        </w:tc>
        <w:tc>
          <w:tcPr>
            <w:tcW w:w="844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proofErr w:type="spellStart"/>
            <w:r w:rsidRPr="00AA1751">
              <w:rPr>
                <w:rFonts w:ascii="Arial Unicode" w:hAnsi="Arial Unicode" w:cs="Sylfaen"/>
                <w:sz w:val="18"/>
                <w:szCs w:val="18"/>
              </w:rPr>
              <w:t>գինը</w:t>
            </w:r>
            <w:proofErr w:type="spellEnd"/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F22F60" w:rsidRDefault="003F629E" w:rsidP="00C17EB2">
            <w:pPr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3F629E" w:rsidRPr="00FE0C90" w:rsidRDefault="003F629E" w:rsidP="00C17EB2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E0C90">
              <w:rPr>
                <w:rFonts w:ascii="GHEA Grapalat" w:hAnsi="GHEA Grapalat" w:cs="Sylfaen"/>
                <w:sz w:val="22"/>
                <w:szCs w:val="22"/>
              </w:rPr>
              <w:t>33141115</w:t>
            </w:r>
          </w:p>
        </w:tc>
        <w:tc>
          <w:tcPr>
            <w:tcW w:w="4822" w:type="dxa"/>
            <w:vAlign w:val="bottom"/>
          </w:tcPr>
          <w:p w:rsidR="003F629E" w:rsidRPr="00FE0C90" w:rsidRDefault="003F629E" w:rsidP="00C17EB2">
            <w:pPr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Բամբակ</w:t>
            </w:r>
            <w:proofErr w:type="spellEnd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02" w:type="dxa"/>
          </w:tcPr>
          <w:p w:rsidR="003F629E" w:rsidRPr="00FE0C90" w:rsidRDefault="003F629E" w:rsidP="00C17EB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FE0C90">
              <w:rPr>
                <w:rFonts w:ascii="GHEA Grapalat" w:hAnsi="GHEA Grapalat" w:cs="Sylfaen"/>
                <w:color w:val="000000"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1026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60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60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120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  <w:lang w:val="af-ZA"/>
              </w:rPr>
            </w:pPr>
            <w:r w:rsidRPr="00886905">
              <w:rPr>
                <w:rFonts w:ascii="Arial Unicode" w:hAnsi="Arial Unicode"/>
                <w:sz w:val="20"/>
                <w:szCs w:val="20"/>
                <w:lang w:val="af-ZA"/>
              </w:rPr>
              <w:t>2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33141110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Բինտ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գիպս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ru-RU"/>
              </w:rPr>
              <w:t>3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ru-RU"/>
              </w:rPr>
              <w:t xml:space="preserve">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x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ru-RU"/>
              </w:rPr>
              <w:t xml:space="preserve"> 20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7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7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14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  <w:lang w:val="af-ZA"/>
              </w:rPr>
            </w:pPr>
            <w:r w:rsidRPr="00886905">
              <w:rPr>
                <w:rFonts w:ascii="Arial Unicode" w:hAnsi="Arial Unicode"/>
                <w:sz w:val="20"/>
                <w:szCs w:val="20"/>
                <w:lang w:val="af-ZA"/>
              </w:rPr>
              <w:t>3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33192500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Փորձ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ցենտրիֆուգ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նիշով</w:t>
            </w:r>
            <w:proofErr w:type="spellEnd"/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 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N 1(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փորձանոթ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50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33141110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Բինտ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ստերիլ</w:t>
            </w:r>
            <w:proofErr w:type="spellEnd"/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 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7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x 14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30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70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33141110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Բինտ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 xml:space="preserve"> ոչ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ստերիլ</w:t>
            </w:r>
            <w:proofErr w:type="spellEnd"/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( 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7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x 14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սմ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30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70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6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ԷՍԳ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ժապ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ապավեն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( 50մմ x 50մ)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40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40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80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33190000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Էրիտրոցիտների  նստեցման  արագությունը որոշելու պիպետներ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(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ապակյա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91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91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8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Ձեռնոց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լատեքս</w:t>
            </w:r>
            <w:proofErr w:type="spellEnd"/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1500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9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33141420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Arial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Ձեռնոց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ստերիլ</w:t>
            </w:r>
            <w:proofErr w:type="spellEnd"/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  7,5 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զույգ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t>1</w:t>
            </w:r>
            <w:r>
              <w:rPr>
                <w:rFonts w:ascii="Arial Unicode" w:hAnsi="Arial Unicode"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33141114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Մառլյա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</w:t>
            </w:r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>5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30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30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60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t>1</w:t>
            </w:r>
            <w:r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33141310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Ներարկիչ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5մլ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200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700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t>1</w:t>
            </w:r>
            <w:r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33141310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Ներարկիչ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1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150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150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400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t>1</w:t>
            </w:r>
            <w:r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33141310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Ներարկիչ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10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150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lastRenderedPageBreak/>
              <w:t>1</w:t>
            </w:r>
            <w:r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33793000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բիոքիմիական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փորձանոթ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7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մլ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13X100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մմ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PS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100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33141411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Սկարիֆիկատոր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/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ունիվերսալ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/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պլասմասե բռնիչով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2000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16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Փայտե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շպատել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  N100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17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33141411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Նշտարի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սայր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N 23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մանրեազերծված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N 100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18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38437110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Կաթոցիկի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ծայրադիր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N1000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 xml:space="preserve">  դեղին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19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38622000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Անհատական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,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 xml:space="preserve"> գինեկոլոգիական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 xml:space="preserve">  հեշտոցային հայելի</w:t>
            </w:r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 </w:t>
            </w:r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  <w:lang w:val="hy-AM"/>
              </w:rPr>
              <w:t>ստերիլ</w:t>
            </w:r>
            <w:r w:rsidRPr="00AA1751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  <w:lang w:val="ru-RU"/>
              </w:rPr>
              <w:t>1000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33772000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>Անհատական</w:t>
            </w:r>
            <w:proofErr w:type="spellEnd"/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o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գտագործման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` 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սավան տակդիր՝ ներծծող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886905">
              <w:rPr>
                <w:rFonts w:ascii="Arial Unicode" w:hAnsi="Arial Unicode" w:cs="Sylfaen"/>
                <w:sz w:val="20"/>
                <w:szCs w:val="20"/>
              </w:rPr>
              <w:t>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21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33140000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Arial"/>
                <w:bCs/>
                <w:color w:val="333333"/>
                <w:sz w:val="20"/>
                <w:szCs w:val="20"/>
                <w:lang w:val="hy-AM"/>
              </w:rPr>
            </w:pPr>
            <w:proofErr w:type="spellStart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Ցերվիկալ</w:t>
            </w:r>
            <w:proofErr w:type="spellEnd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խոզանակ</w:t>
            </w:r>
            <w:proofErr w:type="spellEnd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 xml:space="preserve"> (</w:t>
            </w:r>
            <w:proofErr w:type="spellStart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Cytobrush</w:t>
            </w:r>
            <w:proofErr w:type="spellEnd"/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)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  <w:lang w:val="hy-AM"/>
              </w:rPr>
              <w:t xml:space="preserve"> գլխիկի շրջանում երկկողմանի լայնացած 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20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  <w:lang w:val="hy-AM"/>
              </w:rPr>
              <w:t>մմ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 xml:space="preserve"> 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  <w:lang w:val="hy-AM"/>
              </w:rPr>
              <w:t>մազմզուկներ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</w:rPr>
              <w:t>,</w:t>
            </w:r>
            <w:r w:rsidRPr="00AA1751">
              <w:rPr>
                <w:rFonts w:ascii="Arial Unicode" w:hAnsi="Arial Unicode" w:cs="Arial"/>
                <w:bCs/>
                <w:color w:val="333333"/>
                <w:sz w:val="20"/>
                <w:szCs w:val="20"/>
                <w:lang w:val="hy-AM"/>
              </w:rPr>
              <w:t xml:space="preserve"> բժշկական պլաստիկից</w:t>
            </w:r>
          </w:p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1000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 w:cs="Arial"/>
                <w:bCs/>
                <w:sz w:val="20"/>
                <w:szCs w:val="20"/>
              </w:rPr>
            </w:pPr>
            <w:r w:rsidRPr="00886905">
              <w:rPr>
                <w:rFonts w:ascii="Arial Unicode" w:hAnsi="Arial Unicode" w:cs="Arial"/>
                <w:bCs/>
                <w:sz w:val="20"/>
                <w:szCs w:val="20"/>
              </w:rPr>
              <w:t>1500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22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33793000</w:t>
            </w:r>
          </w:p>
        </w:tc>
        <w:tc>
          <w:tcPr>
            <w:tcW w:w="4822" w:type="dxa"/>
            <w:vAlign w:val="bottom"/>
          </w:tcPr>
          <w:p w:rsidR="003F629E" w:rsidRPr="00AA1751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Առարկայական ապակի</w:t>
            </w: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N50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/>
                <w:sz w:val="20"/>
                <w:szCs w:val="20"/>
              </w:rPr>
              <w:t>2</w:t>
            </w:r>
            <w:r w:rsidRPr="00886905">
              <w:rPr>
                <w:rFonts w:ascii="Arial Unicode" w:hAnsi="Arial Unicode"/>
                <w:sz w:val="20"/>
                <w:szCs w:val="20"/>
                <w:lang w:val="ru-RU"/>
              </w:rPr>
              <w:t>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23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GHEAGrapalat"/>
                <w:sz w:val="20"/>
                <w:szCs w:val="20"/>
              </w:rPr>
            </w:pPr>
            <w:r w:rsidRPr="00AA1751">
              <w:rPr>
                <w:rFonts w:ascii="Arial Unicode" w:hAnsi="Arial Unicode" w:cs="GHEAGrapalat"/>
                <w:sz w:val="20"/>
                <w:szCs w:val="20"/>
                <w:lang w:val="hy-AM"/>
              </w:rPr>
              <w:t>22993300</w:t>
            </w:r>
          </w:p>
        </w:tc>
        <w:tc>
          <w:tcPr>
            <w:tcW w:w="4822" w:type="dxa"/>
          </w:tcPr>
          <w:p w:rsidR="003F629E" w:rsidRPr="00AA1751" w:rsidRDefault="003F629E" w:rsidP="00C17EB2">
            <w:pPr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 xml:space="preserve">Տպիչի ժապավեն 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60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մմ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Violyizer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chemi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ապարատրի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) 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կամ համարժեքը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2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4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/>
                <w:sz w:val="20"/>
                <w:szCs w:val="20"/>
                <w:lang w:val="ru-RU"/>
              </w:rPr>
              <w:t>6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24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GHEAGrapalat"/>
                <w:sz w:val="20"/>
                <w:szCs w:val="20"/>
              </w:rPr>
              <w:t>33140000</w:t>
            </w:r>
          </w:p>
        </w:tc>
        <w:tc>
          <w:tcPr>
            <w:tcW w:w="4822" w:type="dxa"/>
          </w:tcPr>
          <w:p w:rsidR="003F629E" w:rsidRPr="00AA1751" w:rsidRDefault="003F629E" w:rsidP="00C17EB2">
            <w:pPr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Սոնո գել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 xml:space="preserve">  250</w:t>
            </w:r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  <w:t>մլ</w:t>
            </w:r>
          </w:p>
          <w:p w:rsidR="003F629E" w:rsidRPr="00AA1751" w:rsidRDefault="003F629E" w:rsidP="00C17EB2">
            <w:pPr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10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12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886905">
              <w:rPr>
                <w:rFonts w:ascii="Arial Unicode" w:hAnsi="Arial Unicode"/>
                <w:sz w:val="20"/>
                <w:szCs w:val="20"/>
                <w:lang w:val="ru-RU"/>
              </w:rPr>
              <w:t>22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170" w:type="dxa"/>
            <w:gridSpan w:val="2"/>
          </w:tcPr>
          <w:p w:rsidR="003F629E" w:rsidRPr="00886905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25</w:t>
            </w:r>
          </w:p>
        </w:tc>
        <w:tc>
          <w:tcPr>
            <w:tcW w:w="1170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AA1751">
              <w:rPr>
                <w:rFonts w:ascii="Arial Unicode" w:hAnsi="Arial Unicode" w:cs="Sylfaen"/>
                <w:sz w:val="20"/>
                <w:szCs w:val="20"/>
              </w:rPr>
              <w:t>33141411</w:t>
            </w:r>
          </w:p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</w:p>
        </w:tc>
        <w:tc>
          <w:tcPr>
            <w:tcW w:w="4822" w:type="dxa"/>
          </w:tcPr>
          <w:p w:rsidR="003F629E" w:rsidRPr="00AA175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</w:p>
          <w:p w:rsidR="003F629E" w:rsidRPr="00AA1751" w:rsidRDefault="003F629E" w:rsidP="00C17EB2">
            <w:pPr>
              <w:rPr>
                <w:rFonts w:ascii="Arial Unicode" w:hAnsi="Arial Unicode"/>
                <w:color w:val="000000"/>
                <w:sz w:val="20"/>
                <w:szCs w:val="20"/>
                <w:lang w:val="hy-AM"/>
              </w:rPr>
            </w:pP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Ակկու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>-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ՉեքՍեյֆ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>-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Թի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>-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Պռո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Ունո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միանգամյա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ստերիլ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պրոֆեսիոնալ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անվտանգ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ասեղ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>-</w:t>
            </w:r>
            <w:proofErr w:type="spellStart"/>
            <w:r w:rsidRPr="00AA1751">
              <w:rPr>
                <w:rFonts w:ascii="Arial Unicode" w:hAnsi="Arial Unicode"/>
                <w:color w:val="000000"/>
                <w:sz w:val="20"/>
                <w:szCs w:val="20"/>
              </w:rPr>
              <w:t>գրիչներ</w:t>
            </w:r>
            <w:proofErr w:type="spellEnd"/>
            <w:r w:rsidRPr="00AA1751">
              <w:rPr>
                <w:rFonts w:ascii="Arial Unicode" w:hAnsi="Arial Unicode"/>
                <w:color w:val="000000"/>
                <w:sz w:val="20"/>
                <w:szCs w:val="20"/>
                <w:lang w:val="af-ZA"/>
              </w:rPr>
              <w:t xml:space="preserve"> N 200</w:t>
            </w:r>
          </w:p>
        </w:tc>
        <w:tc>
          <w:tcPr>
            <w:tcW w:w="902" w:type="dxa"/>
          </w:tcPr>
          <w:p w:rsidR="003F629E" w:rsidRPr="00AA1751" w:rsidRDefault="003F629E" w:rsidP="00C17EB2">
            <w:pPr>
              <w:jc w:val="center"/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</w:pPr>
            <w:r w:rsidRPr="00AA1751">
              <w:rPr>
                <w:rFonts w:ascii="Arial Unicode" w:hAnsi="Arial Unicode" w:cs="Sylfaen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7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Pr="00886905" w:rsidRDefault="00544B3D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14940" w:type="dxa"/>
            <w:gridSpan w:val="12"/>
          </w:tcPr>
          <w:p w:rsidR="003F629E" w:rsidRDefault="003F629E" w:rsidP="00C17EB2">
            <w:pPr>
              <w:pStyle w:val="a3"/>
              <w:ind w:firstLine="0"/>
              <w:jc w:val="center"/>
              <w:rPr>
                <w:rFonts w:ascii="GHEA Grapalat" w:hAnsi="GHEA Grapalat" w:cs="Sylfaen"/>
                <w:i w:val="0"/>
                <w:lang w:val="en-US"/>
              </w:rPr>
            </w:pPr>
            <w:r w:rsidRPr="004456DE">
              <w:rPr>
                <w:rFonts w:ascii="Arial Unicode" w:hAnsi="Arial Unicode" w:cs="Sylfaen"/>
                <w:b/>
                <w:i w:val="0"/>
                <w:color w:val="000000"/>
                <w:lang w:val="hy-AM"/>
              </w:rPr>
              <w:t>Ռենտգեն</w:t>
            </w:r>
            <w:r w:rsidRPr="00AA236D">
              <w:rPr>
                <w:rFonts w:ascii="Arial Unicode" w:hAnsi="Arial Unicode" w:cs="Sylfaen"/>
                <w:b/>
                <w:i w:val="0"/>
                <w:color w:val="000000"/>
                <w:lang w:val="en-US"/>
              </w:rPr>
              <w:t xml:space="preserve"> </w:t>
            </w:r>
            <w:r w:rsidRPr="004456DE">
              <w:rPr>
                <w:rFonts w:ascii="Arial Unicode" w:hAnsi="Arial Unicode" w:cs="Sylfaen"/>
                <w:b/>
                <w:i w:val="0"/>
                <w:color w:val="000000"/>
                <w:lang w:val="af-ZA"/>
              </w:rPr>
              <w:t xml:space="preserve"> </w:t>
            </w:r>
            <w:r w:rsidRPr="004456DE">
              <w:rPr>
                <w:rFonts w:ascii="Arial Unicode" w:hAnsi="Arial Unicode" w:cs="Sylfaen"/>
                <w:b/>
                <w:i w:val="0"/>
                <w:color w:val="000000"/>
                <w:lang w:val="hy-AM"/>
              </w:rPr>
              <w:t>պարագաներ և նյութեր</w:t>
            </w:r>
          </w:p>
        </w:tc>
      </w:tr>
      <w:tr w:rsidR="003F629E" w:rsidTr="00C17EB2">
        <w:tc>
          <w:tcPr>
            <w:tcW w:w="702" w:type="dxa"/>
          </w:tcPr>
          <w:p w:rsidR="003F629E" w:rsidRPr="004456DE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26</w:t>
            </w:r>
          </w:p>
        </w:tc>
        <w:tc>
          <w:tcPr>
            <w:tcW w:w="1638" w:type="dxa"/>
            <w:gridSpan w:val="2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022921">
              <w:rPr>
                <w:rFonts w:ascii="GHEA Grapalat" w:hAnsi="GHEA Grapalat" w:cs="Sylfaen"/>
                <w:sz w:val="18"/>
                <w:szCs w:val="18"/>
              </w:rPr>
              <w:t>24931210</w:t>
            </w:r>
          </w:p>
        </w:tc>
        <w:tc>
          <w:tcPr>
            <w:tcW w:w="4822" w:type="dxa"/>
            <w:vAlign w:val="bottom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Բժշկ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.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ռենտգ.ժապ.երևակ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  <w:lang w:val="hy-AM"/>
              </w:rPr>
              <w:t xml:space="preserve">այիչ </w:t>
            </w:r>
            <w:r w:rsidRPr="00022921">
              <w:rPr>
                <w:rFonts w:ascii="Arial Unicode" w:hAnsi="Arial Unicode" w:cs="Arial"/>
                <w:sz w:val="20"/>
                <w:szCs w:val="20"/>
              </w:rPr>
              <w:t xml:space="preserve">15 </w:t>
            </w:r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լ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ֆոլգայի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պարկ</w:t>
            </w:r>
            <w:proofErr w:type="spellEnd"/>
          </w:p>
        </w:tc>
        <w:tc>
          <w:tcPr>
            <w:tcW w:w="902" w:type="dxa"/>
          </w:tcPr>
          <w:p w:rsidR="003F629E" w:rsidRPr="004456DE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proofErr w:type="spellStart"/>
            <w:r w:rsidRPr="004456DE">
              <w:rPr>
                <w:rFonts w:ascii="GHEA Grapalat" w:hAnsi="GHEA Grapalat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0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702" w:type="dxa"/>
          </w:tcPr>
          <w:p w:rsidR="003F629E" w:rsidRPr="004456DE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27</w:t>
            </w:r>
          </w:p>
        </w:tc>
        <w:tc>
          <w:tcPr>
            <w:tcW w:w="1638" w:type="dxa"/>
            <w:gridSpan w:val="2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022921">
              <w:rPr>
                <w:rFonts w:ascii="GHEA Grapalat" w:hAnsi="GHEA Grapalat" w:cs="Sylfaen"/>
                <w:sz w:val="18"/>
                <w:szCs w:val="18"/>
              </w:rPr>
              <w:t>32354000</w:t>
            </w:r>
          </w:p>
        </w:tc>
        <w:tc>
          <w:tcPr>
            <w:tcW w:w="4822" w:type="dxa"/>
            <w:vAlign w:val="bottom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Ռենտգեն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ֆլյուրո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ժապավեն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r w:rsidRPr="00022921">
              <w:rPr>
                <w:rFonts w:ascii="Arial Unicode" w:hAnsi="Arial Unicode"/>
                <w:sz w:val="20"/>
                <w:szCs w:val="20"/>
              </w:rPr>
              <w:t>70</w:t>
            </w:r>
            <w:r w:rsidRPr="00022921">
              <w:rPr>
                <w:rFonts w:ascii="Arial Unicode" w:hAnsi="Arial Unicode" w:cs="Sylfaen"/>
                <w:sz w:val="20"/>
                <w:szCs w:val="20"/>
              </w:rPr>
              <w:t>մմ</w:t>
            </w:r>
            <w:r w:rsidRPr="00022921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x 30.5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902" w:type="dxa"/>
          </w:tcPr>
          <w:p w:rsidR="003F629E" w:rsidRPr="004456DE" w:rsidRDefault="003F629E" w:rsidP="00C17EB2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4456DE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26" w:type="dxa"/>
          </w:tcPr>
          <w:p w:rsidR="003F629E" w:rsidRPr="004456DE" w:rsidRDefault="003F629E" w:rsidP="00C17EB2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702" w:type="dxa"/>
          </w:tcPr>
          <w:p w:rsidR="003F629E" w:rsidRPr="004456DE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28</w:t>
            </w:r>
          </w:p>
        </w:tc>
        <w:tc>
          <w:tcPr>
            <w:tcW w:w="1638" w:type="dxa"/>
            <w:gridSpan w:val="2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022921">
              <w:rPr>
                <w:rFonts w:ascii="GHEA Grapalat" w:hAnsi="GHEA Grapalat" w:cs="Sylfaen"/>
                <w:sz w:val="18"/>
                <w:szCs w:val="18"/>
              </w:rPr>
              <w:t>32354110</w:t>
            </w:r>
          </w:p>
        </w:tc>
        <w:tc>
          <w:tcPr>
            <w:tcW w:w="4822" w:type="dxa"/>
            <w:vAlign w:val="bottom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Ռենտգեն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ժապավեն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r w:rsidRPr="00022921">
              <w:rPr>
                <w:rFonts w:ascii="Arial Unicode" w:hAnsi="Arial Unicode"/>
                <w:sz w:val="20"/>
                <w:szCs w:val="20"/>
              </w:rPr>
              <w:t xml:space="preserve">30  </w:t>
            </w:r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x 40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սմ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902" w:type="dxa"/>
          </w:tcPr>
          <w:p w:rsidR="003F629E" w:rsidRPr="004456DE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3F629E" w:rsidRPr="004456DE" w:rsidRDefault="003F629E" w:rsidP="00C17EB2">
            <w:pPr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  <w:tr w:rsidR="003F629E" w:rsidTr="00C17EB2">
        <w:tc>
          <w:tcPr>
            <w:tcW w:w="702" w:type="dxa"/>
          </w:tcPr>
          <w:p w:rsidR="003F629E" w:rsidRPr="004456DE" w:rsidRDefault="003F629E" w:rsidP="00C17EB2">
            <w:pPr>
              <w:rPr>
                <w:rFonts w:ascii="Arial Unicode" w:hAnsi="Arial Unicode"/>
                <w:sz w:val="20"/>
                <w:szCs w:val="20"/>
              </w:rPr>
            </w:pPr>
            <w:r>
              <w:rPr>
                <w:rFonts w:ascii="Arial Unicode" w:hAnsi="Arial Unicode"/>
                <w:sz w:val="20"/>
                <w:szCs w:val="20"/>
              </w:rPr>
              <w:t>29</w:t>
            </w:r>
          </w:p>
        </w:tc>
        <w:tc>
          <w:tcPr>
            <w:tcW w:w="1638" w:type="dxa"/>
            <w:gridSpan w:val="2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r w:rsidRPr="00022921">
              <w:rPr>
                <w:rFonts w:ascii="GHEA Grapalat" w:hAnsi="GHEA Grapalat" w:cs="Sylfaen"/>
                <w:sz w:val="18"/>
                <w:szCs w:val="18"/>
              </w:rPr>
              <w:t>32354110</w:t>
            </w:r>
          </w:p>
        </w:tc>
        <w:tc>
          <w:tcPr>
            <w:tcW w:w="4822" w:type="dxa"/>
            <w:vAlign w:val="bottom"/>
          </w:tcPr>
          <w:p w:rsidR="003F629E" w:rsidRPr="00022921" w:rsidRDefault="003F629E" w:rsidP="00C17EB2">
            <w:pPr>
              <w:rPr>
                <w:rFonts w:ascii="Arial Unicode" w:hAnsi="Arial Unicode" w:cs="Sylfaen"/>
                <w:sz w:val="20"/>
                <w:szCs w:val="20"/>
              </w:rPr>
            </w:pP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Ռենտգեն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ժապավեն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 </w:t>
            </w:r>
            <w:r w:rsidRPr="00022921">
              <w:rPr>
                <w:rFonts w:ascii="Arial Unicode" w:hAnsi="Arial Unicode"/>
                <w:sz w:val="20"/>
                <w:szCs w:val="20"/>
              </w:rPr>
              <w:t xml:space="preserve">24  </w:t>
            </w:r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x 30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սմ</w:t>
            </w:r>
            <w:proofErr w:type="spellEnd"/>
            <w:r w:rsidRPr="00022921">
              <w:rPr>
                <w:rFonts w:ascii="Arial Unicode" w:hAnsi="Arial Unicode" w:cs="Sylfaen"/>
                <w:sz w:val="20"/>
                <w:szCs w:val="20"/>
              </w:rPr>
              <w:t xml:space="preserve">   </w:t>
            </w:r>
            <w:proofErr w:type="spellStart"/>
            <w:r w:rsidRPr="00022921">
              <w:rPr>
                <w:rFonts w:ascii="Arial Unicode" w:hAnsi="Arial Unicode" w:cs="Sylfaen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902" w:type="dxa"/>
          </w:tcPr>
          <w:p w:rsidR="003F629E" w:rsidRPr="004456DE" w:rsidRDefault="003F629E" w:rsidP="00C17EB2">
            <w:pPr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1026" w:type="dxa"/>
          </w:tcPr>
          <w:p w:rsidR="003F629E" w:rsidRPr="004456DE" w:rsidRDefault="003F629E" w:rsidP="00C17EB2">
            <w:pPr>
              <w:rPr>
                <w:sz w:val="20"/>
                <w:szCs w:val="20"/>
              </w:rPr>
            </w:pPr>
          </w:p>
        </w:tc>
        <w:tc>
          <w:tcPr>
            <w:tcW w:w="104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13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75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  <w:tc>
          <w:tcPr>
            <w:tcW w:w="1226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  <w:r>
              <w:rPr>
                <w:rFonts w:ascii="GHEA Grapalat" w:hAnsi="GHEA Grapalat" w:cs="Sylfaen"/>
                <w:i w:val="0"/>
                <w:lang w:val="en-US"/>
              </w:rPr>
              <w:t>1</w:t>
            </w:r>
          </w:p>
        </w:tc>
        <w:tc>
          <w:tcPr>
            <w:tcW w:w="844" w:type="dxa"/>
          </w:tcPr>
          <w:p w:rsidR="003F629E" w:rsidRDefault="003F629E" w:rsidP="00C17EB2">
            <w:pPr>
              <w:pStyle w:val="a3"/>
              <w:ind w:firstLine="0"/>
              <w:jc w:val="right"/>
              <w:rPr>
                <w:rFonts w:ascii="GHEA Grapalat" w:hAnsi="GHEA Grapalat" w:cs="Sylfaen"/>
                <w:i w:val="0"/>
                <w:lang w:val="en-US"/>
              </w:rPr>
            </w:pPr>
          </w:p>
        </w:tc>
      </w:tr>
    </w:tbl>
    <w:p w:rsidR="003F629E" w:rsidRPr="007C7FCD" w:rsidRDefault="003F629E" w:rsidP="003F629E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F825B9" w:rsidRPr="00CA419C" w:rsidRDefault="00F825B9" w:rsidP="00F825B9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="005E688A">
        <w:rPr>
          <w:rFonts w:ascii="Arial Unicode" w:hAnsi="Arial Unicode" w:cs="Sylfaen"/>
          <w:lang w:val="fr-FR"/>
        </w:rPr>
        <w:t xml:space="preserve">           </w:t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          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</w:t>
      </w:r>
      <w:r w:rsidR="005E688A">
        <w:rPr>
          <w:rFonts w:ascii="Arial Unicode" w:hAnsi="Arial Unicode" w:cs="Sylfaen"/>
          <w:lang w:val="fr-FR"/>
        </w:rPr>
        <w:t xml:space="preserve">  </w:t>
      </w:r>
      <w:r>
        <w:rPr>
          <w:rFonts w:ascii="Arial Unicode" w:hAnsi="Arial Unicode" w:cs="Sylfaen"/>
          <w:lang w:val="fr-FR"/>
        </w:rPr>
        <w:t xml:space="preserve">  </w:t>
      </w:r>
      <w:proofErr w:type="spellStart"/>
      <w:r w:rsidRPr="00CA419C">
        <w:rPr>
          <w:rFonts w:ascii="Arial Unicode" w:hAnsi="Arial Unicode" w:cs="Sylfaen"/>
        </w:rPr>
        <w:t>Արմինե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Չիլինգարյան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 </w:t>
      </w:r>
      <w:proofErr w:type="spellStart"/>
      <w:r w:rsidRPr="00CA419C">
        <w:rPr>
          <w:rFonts w:ascii="Arial Unicode" w:hAnsi="Arial Unicode" w:cs="Sylfaen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Միքայելյան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 w:rsidR="005E688A">
        <w:rPr>
          <w:rFonts w:ascii="Arial Unicode" w:hAnsi="Arial Unicode" w:cs="Sylfaen"/>
          <w:lang w:val="fr-FR"/>
        </w:rPr>
        <w:t xml:space="preserve">            </w:t>
      </w:r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Մաղաքյան</w:t>
      </w:r>
      <w:proofErr w:type="spellEnd"/>
    </w:p>
    <w:p w:rsidR="003F629E" w:rsidRPr="00AA4CD7" w:rsidRDefault="00F825B9" w:rsidP="003F629E">
      <w:pPr>
        <w:rPr>
          <w:rFonts w:ascii="Arial Unicode" w:hAnsi="Arial Unicode" w:cs="Sylfaen"/>
          <w:lang w:val="fr-FR"/>
        </w:rPr>
      </w:pPr>
      <w:proofErr w:type="spellStart"/>
      <w:r w:rsidRPr="00CA419C">
        <w:rPr>
          <w:rFonts w:ascii="Arial Unicode" w:hAnsi="Arial Unicode" w:cs="Sylfaen"/>
        </w:rPr>
        <w:t>Քարտուղար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proofErr w:type="spellStart"/>
      <w:r w:rsidRPr="00CA419C">
        <w:rPr>
          <w:rFonts w:ascii="Arial Unicode" w:hAnsi="Arial Unicode" w:cs="Sylfaen"/>
        </w:rPr>
        <w:t>Մարինե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Ղազարյան</w:t>
      </w:r>
      <w:proofErr w:type="spellEnd"/>
    </w:p>
    <w:p w:rsidR="003F629E" w:rsidRPr="007C7FCD" w:rsidRDefault="003F629E" w:rsidP="003F629E">
      <w:pPr>
        <w:rPr>
          <w:rFonts w:ascii="GHEA Grapalat" w:hAnsi="GHEA Grapalat"/>
          <w:sz w:val="20"/>
          <w:lang w:val="es-ES"/>
        </w:rPr>
      </w:pPr>
    </w:p>
    <w:p w:rsidR="003F629E" w:rsidRPr="007C7FCD" w:rsidRDefault="003F629E" w:rsidP="003F629E">
      <w:pPr>
        <w:rPr>
          <w:rFonts w:ascii="GHEA Grapalat" w:hAnsi="GHEA Grapalat"/>
          <w:sz w:val="20"/>
          <w:lang w:val="es-ES"/>
        </w:rPr>
      </w:pPr>
    </w:p>
    <w:p w:rsidR="003F629E" w:rsidRPr="007C7FCD" w:rsidRDefault="003F629E" w:rsidP="003F629E">
      <w:pPr>
        <w:jc w:val="right"/>
        <w:rPr>
          <w:rFonts w:ascii="GHEA Grapalat" w:hAnsi="GHEA Grapalat"/>
          <w:sz w:val="20"/>
          <w:lang w:val="es-ES"/>
        </w:rPr>
      </w:pPr>
      <w:proofErr w:type="spellStart"/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proofErr w:type="spellEnd"/>
      <w:r w:rsidRPr="007C7FCD">
        <w:rPr>
          <w:rFonts w:ascii="GHEA Grapalat" w:hAnsi="GHEA Grapalat"/>
          <w:sz w:val="20"/>
          <w:lang w:val="es-ES"/>
        </w:rPr>
        <w:t xml:space="preserve"> N 3</w:t>
      </w:r>
    </w:p>
    <w:p w:rsidR="003F629E" w:rsidRPr="007C7FCD" w:rsidRDefault="003F629E" w:rsidP="003F629E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sz w:val="20"/>
          <w:lang w:val="es-ES"/>
        </w:rPr>
        <w:t>կնքված</w:t>
      </w:r>
      <w:proofErr w:type="spellEnd"/>
      <w:r w:rsidRPr="007C7FCD">
        <w:rPr>
          <w:rFonts w:ascii="GHEA Grapalat" w:hAnsi="GHEA Grapalat"/>
          <w:sz w:val="20"/>
          <w:lang w:val="es-ES"/>
        </w:rPr>
        <w:t xml:space="preserve"> </w:t>
      </w:r>
    </w:p>
    <w:p w:rsidR="003F629E" w:rsidRPr="003B7F13" w:rsidRDefault="003F629E" w:rsidP="00524C6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Pr="007C7FCD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3F629E" w:rsidRPr="007C7FCD" w:rsidRDefault="003F629E" w:rsidP="003F629E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3F629E" w:rsidRDefault="003F629E" w:rsidP="003F629E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E4313E" w:rsidRDefault="003B7F13" w:rsidP="003B7F13">
      <w:pPr>
        <w:jc w:val="center"/>
        <w:rPr>
          <w:rFonts w:ascii="Sylfaen" w:hAnsi="Sylfaen" w:cs="Sylfaen"/>
          <w:b/>
          <w:i/>
          <w:sz w:val="28"/>
          <w:szCs w:val="28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>&lt;&lt;Վանաձորի թիվ 3  պոլիկլինիկա&gt;&gt; ՊՓԲԸ</w:t>
      </w:r>
    </w:p>
    <w:p w:rsidR="003B7F13" w:rsidRPr="00D35E31" w:rsidRDefault="003B7F13" w:rsidP="003B7F13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sz w:val="28"/>
          <w:szCs w:val="28"/>
          <w:lang w:val="hy-AM"/>
        </w:rPr>
        <w:t xml:space="preserve"> </w:t>
      </w:r>
      <w:r w:rsidRPr="006120CA">
        <w:rPr>
          <w:rFonts w:ascii="GHEA Grapalat" w:hAnsi="GHEA Grapalat" w:cs="Sylfaen"/>
          <w:color w:val="000000"/>
          <w:lang w:val="hy-AM"/>
        </w:rPr>
        <w:t>ԲՈՒԺ ՊԱՐԱԳԱՆԵՐ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 w:cs="Sylfaen"/>
          <w:color w:val="000000"/>
          <w:lang w:val="hy-AM"/>
        </w:rPr>
        <w:t xml:space="preserve"> ԵՎ ՎԻՐԱԿԱՊԱԿԱՆ</w:t>
      </w:r>
      <w:r w:rsidRPr="006120CA">
        <w:rPr>
          <w:rFonts w:ascii="GHEA Grapalat" w:hAnsi="GHEA Grapalat" w:cs="Sylfaen"/>
          <w:color w:val="000000"/>
          <w:lang w:val="af-ZA"/>
        </w:rPr>
        <w:t xml:space="preserve"> </w:t>
      </w:r>
      <w:r w:rsidRPr="003B7F13">
        <w:rPr>
          <w:rFonts w:ascii="GHEA Grapalat" w:hAnsi="GHEA Grapalat" w:cs="Sylfaen"/>
          <w:color w:val="000000"/>
          <w:lang w:val="hy-AM"/>
        </w:rPr>
        <w:t>ՆՅՈՒԹԵՐ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 w:cs="Sylfaen"/>
          <w:lang w:val="af-ZA"/>
        </w:rPr>
        <w:t xml:space="preserve"> </w:t>
      </w:r>
      <w:r w:rsidRPr="006120CA">
        <w:rPr>
          <w:rFonts w:ascii="GHEA Grapalat" w:hAnsi="GHEA Grapalat" w:cs="Times Armenian"/>
          <w:lang w:val="af-ZA"/>
        </w:rPr>
        <w:t xml:space="preserve"> ,</w:t>
      </w:r>
      <w:r w:rsidRPr="003B7F13">
        <w:rPr>
          <w:rFonts w:ascii="GHEA Grapalat" w:hAnsi="GHEA Grapalat" w:cs="Sylfaen"/>
          <w:color w:val="000000"/>
          <w:lang w:val="hy-AM"/>
        </w:rPr>
        <w:t>ՌԵՆՏԳԵՆ</w:t>
      </w:r>
      <w:r w:rsidRPr="006120CA">
        <w:rPr>
          <w:rFonts w:ascii="GHEA Grapalat" w:hAnsi="GHEA Grapalat" w:cs="Sylfaen"/>
          <w:color w:val="000000"/>
          <w:lang w:val="af-ZA"/>
        </w:rPr>
        <w:t xml:space="preserve"> </w:t>
      </w:r>
      <w:r w:rsidRPr="003B7F13">
        <w:rPr>
          <w:rFonts w:ascii="GHEA Grapalat" w:hAnsi="GHEA Grapalat" w:cs="Sylfaen"/>
          <w:color w:val="000000"/>
          <w:lang w:val="hy-AM"/>
        </w:rPr>
        <w:t>ՊԱՐԱԳԱՆԵՐ</w:t>
      </w:r>
      <w:r>
        <w:rPr>
          <w:rFonts w:ascii="GHEA Grapalat" w:hAnsi="GHEA Grapalat" w:cs="Sylfaen"/>
          <w:color w:val="000000"/>
          <w:lang w:val="hy-AM"/>
        </w:rPr>
        <w:t>Ի</w:t>
      </w:r>
      <w:r w:rsidRPr="006120CA">
        <w:rPr>
          <w:rFonts w:ascii="GHEA Grapalat" w:hAnsi="GHEA Grapalat"/>
          <w:vertAlign w:val="subscript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3B7F13" w:rsidRPr="00D35E31" w:rsidRDefault="003B7F13" w:rsidP="003B7F13">
      <w:pPr>
        <w:jc w:val="center"/>
        <w:rPr>
          <w:rFonts w:ascii="Sylfaen" w:hAnsi="Sylfaen" w:cs="Sylfaen"/>
          <w:b/>
          <w:i/>
          <w:sz w:val="28"/>
          <w:szCs w:val="28"/>
          <w:lang w:val="hy-AM"/>
        </w:rPr>
      </w:pPr>
      <w:r w:rsidRPr="00D35E31">
        <w:rPr>
          <w:rFonts w:ascii="Sylfaen" w:hAnsi="Sylfaen" w:cs="Sylfaen"/>
          <w:b/>
          <w:i/>
          <w:lang w:val="pt-BR"/>
        </w:rPr>
        <w:t>&lt;&lt;</w:t>
      </w:r>
      <w:r w:rsidRPr="00D35E31">
        <w:rPr>
          <w:rFonts w:ascii="Sylfaen" w:hAnsi="Sylfaen" w:cs="Sylfaen"/>
          <w:b/>
          <w:i/>
          <w:lang w:val="hy-AM"/>
        </w:rPr>
        <w:t>Վ</w:t>
      </w:r>
      <w:r w:rsidRPr="00D35E31">
        <w:rPr>
          <w:rFonts w:ascii="Sylfaen" w:hAnsi="Sylfaen" w:cs="Sylfaen"/>
          <w:b/>
          <w:i/>
          <w:lang w:val="pt-BR"/>
        </w:rPr>
        <w:t xml:space="preserve">3- </w:t>
      </w:r>
      <w:r w:rsidRPr="00D35E31">
        <w:rPr>
          <w:rFonts w:ascii="Sylfaen" w:hAnsi="Sylfaen" w:cs="Sylfaen"/>
          <w:b/>
          <w:i/>
          <w:lang w:val="hy-AM"/>
        </w:rPr>
        <w:t>ՇՀԱՊՁԲ-</w:t>
      </w:r>
      <w:r>
        <w:rPr>
          <w:rFonts w:ascii="Sylfaen" w:hAnsi="Sylfaen" w:cs="Sylfaen"/>
          <w:b/>
          <w:i/>
          <w:lang w:val="pt-BR"/>
        </w:rPr>
        <w:t>15/6-2016/2</w:t>
      </w:r>
      <w:r w:rsidRPr="00D35E31">
        <w:rPr>
          <w:rFonts w:ascii="Sylfaen" w:hAnsi="Sylfaen" w:cs="Sylfaen"/>
          <w:b/>
          <w:i/>
          <w:lang w:val="pt-BR"/>
        </w:rPr>
        <w:t>&gt;&gt;</w:t>
      </w:r>
      <w:r w:rsidRPr="00D35E31">
        <w:rPr>
          <w:rFonts w:ascii="Sylfaen" w:hAnsi="Sylfaen" w:cs="Sylfaen"/>
          <w:b/>
          <w:i/>
          <w:sz w:val="28"/>
          <w:szCs w:val="28"/>
          <w:lang w:val="pt-BR"/>
        </w:rPr>
        <w:t xml:space="preserve"> 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ծածկագրով </w:t>
      </w:r>
      <w:r>
        <w:rPr>
          <w:rFonts w:ascii="Sylfaen" w:hAnsi="Sylfaen"/>
          <w:b/>
          <w:i/>
          <w:sz w:val="28"/>
          <w:szCs w:val="28"/>
          <w:lang w:val="hy-AM"/>
        </w:rPr>
        <w:t xml:space="preserve"> գնման</w:t>
      </w:r>
      <w:r w:rsidRPr="009E4A88">
        <w:rPr>
          <w:rFonts w:ascii="Sylfaen" w:hAnsi="Sylfaen"/>
          <w:b/>
          <w:i/>
          <w:sz w:val="28"/>
          <w:szCs w:val="28"/>
          <w:lang w:val="hy-AM"/>
        </w:rPr>
        <w:t xml:space="preserve"> վերահայտարարման</w:t>
      </w:r>
      <w:r w:rsidRPr="00D35E31">
        <w:rPr>
          <w:rFonts w:ascii="Sylfaen" w:hAnsi="Sylfaen"/>
          <w:b/>
          <w:i/>
          <w:sz w:val="28"/>
          <w:szCs w:val="28"/>
          <w:lang w:val="hy-AM"/>
        </w:rPr>
        <w:t xml:space="preserve">  ընթացակարգի</w:t>
      </w:r>
    </w:p>
    <w:p w:rsidR="003B7F13" w:rsidRPr="00AA4CD7" w:rsidRDefault="003B7F13" w:rsidP="003B7F13"/>
    <w:p w:rsidR="003B7F13" w:rsidRPr="003B7F13" w:rsidRDefault="003B7F13" w:rsidP="003B7F13">
      <w:pPr>
        <w:rPr>
          <w:lang w:val="hy-AM"/>
        </w:rPr>
      </w:pPr>
    </w:p>
    <w:p w:rsidR="003B7F13" w:rsidRPr="00AA4CD7" w:rsidRDefault="003B7F13" w:rsidP="00AA4CD7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534364">
        <w:rPr>
          <w:rFonts w:ascii="GHEA Grapalat" w:hAnsi="GHEA Grapalat"/>
          <w:b/>
          <w:bCs/>
          <w:sz w:val="28"/>
          <w:szCs w:val="28"/>
          <w:lang w:val="nb-NO"/>
        </w:rPr>
        <w:t>ԺԱՄԱՆԱԿԱՑՈՒՅՑ</w:t>
      </w:r>
    </w:p>
    <w:p w:rsidR="003F629E" w:rsidRPr="007C7FCD" w:rsidRDefault="003F629E" w:rsidP="003F629E">
      <w:pPr>
        <w:jc w:val="right"/>
        <w:rPr>
          <w:rFonts w:ascii="GHEA Grapalat" w:hAnsi="GHEA Grapalat"/>
          <w:sz w:val="20"/>
          <w:lang w:val="es-ES"/>
        </w:rPr>
      </w:pPr>
    </w:p>
    <w:p w:rsidR="003F629E" w:rsidRPr="00AA4CD7" w:rsidRDefault="003F629E" w:rsidP="00AA4CD7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7C7FCD">
        <w:rPr>
          <w:rFonts w:ascii="GHEA Grapalat" w:hAnsi="GHEA Grapalat" w:cs="Sylfaen"/>
          <w:sz w:val="20"/>
        </w:rPr>
        <w:t>դրամ</w:t>
      </w:r>
      <w:proofErr w:type="spellEnd"/>
    </w:p>
    <w:p w:rsidR="003F629E" w:rsidRDefault="003F629E" w:rsidP="003F629E">
      <w:pPr>
        <w:jc w:val="right"/>
        <w:rPr>
          <w:rFonts w:ascii="GHEA Grapalat" w:hAnsi="GHEA Grapalat"/>
          <w:sz w:val="20"/>
          <w:lang w:val="hy-AM"/>
        </w:rPr>
      </w:pPr>
    </w:p>
    <w:p w:rsidR="003F629E" w:rsidRDefault="003F629E" w:rsidP="003F629E"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260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5401"/>
        <w:gridCol w:w="1083"/>
        <w:gridCol w:w="810"/>
        <w:gridCol w:w="990"/>
        <w:gridCol w:w="1080"/>
        <w:gridCol w:w="1080"/>
        <w:gridCol w:w="1594"/>
        <w:gridCol w:w="26"/>
      </w:tblGrid>
      <w:tr w:rsidR="003F629E" w:rsidRPr="00F64A6D" w:rsidTr="00AA4CD7">
        <w:trPr>
          <w:gridAfter w:val="1"/>
          <w:wAfter w:w="26" w:type="dxa"/>
          <w:cantSplit/>
          <w:trHeight w:val="593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5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proofErr w:type="spellStart"/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proofErr w:type="spellEnd"/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6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ind w:left="177"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3F629E" w:rsidRPr="00777BD6" w:rsidTr="00AA4CD7">
        <w:trPr>
          <w:cantSplit/>
          <w:trHeight w:val="1412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5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29E" w:rsidRPr="007C7FCD" w:rsidRDefault="003F629E" w:rsidP="00C17EB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29E" w:rsidRPr="007C7FCD" w:rsidRDefault="003F629E" w:rsidP="00C17EB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29E" w:rsidRPr="007C7FCD" w:rsidRDefault="003F629E" w:rsidP="00C17EB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29E" w:rsidRPr="007C7FCD" w:rsidRDefault="003F629E" w:rsidP="00C17EB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77BD6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F629E" w:rsidRPr="007C7FCD" w:rsidRDefault="003F629E" w:rsidP="00C17EB2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77BD6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3F629E" w:rsidRPr="007C7FCD" w:rsidRDefault="003F629E" w:rsidP="00C17EB2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3F629E" w:rsidRPr="00CA0614" w:rsidTr="00AA4CD7">
        <w:trPr>
          <w:cantSplit/>
          <w:trHeight w:val="33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9E" w:rsidRPr="007C7FCD" w:rsidRDefault="003F629E" w:rsidP="00C17EB2">
            <w:pPr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3F629E" w:rsidRPr="007C7FCD" w:rsidRDefault="003F629E" w:rsidP="00C17EB2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3F629E" w:rsidRPr="00AA4CD7" w:rsidRDefault="003F629E" w:rsidP="00AA4CD7">
            <w:pPr>
              <w:jc w:val="center"/>
              <w:rPr>
                <w:rFonts w:ascii="GHEA Grapalat" w:hAnsi="GHEA Grapalat" w:cs="Sylfaen"/>
                <w:b/>
                <w:lang w:val="es-ES"/>
              </w:rPr>
            </w:pPr>
            <w:r w:rsidRPr="006120CA">
              <w:rPr>
                <w:rFonts w:ascii="GHEA Grapalat" w:hAnsi="GHEA Grapalat" w:cs="Sylfaen"/>
                <w:color w:val="000000"/>
                <w:lang w:val="hy-AM"/>
              </w:rPr>
              <w:t>ԲՈՒԺ ՊԱՐԱԳԱՆԵՐ ԵՎ ՎԻՐԱԿԱՊԱԿԱՆ</w:t>
            </w:r>
            <w:r w:rsidRPr="006120C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6120CA">
              <w:rPr>
                <w:rFonts w:ascii="GHEA Grapalat" w:hAnsi="GHEA Grapalat" w:cs="Sylfaen"/>
                <w:color w:val="000000"/>
              </w:rPr>
              <w:t>ՆՅՈՒԹԵՐ</w:t>
            </w:r>
            <w:r w:rsidRPr="006120CA">
              <w:rPr>
                <w:rFonts w:ascii="GHEA Grapalat" w:hAnsi="GHEA Grapalat" w:cs="Sylfaen"/>
                <w:lang w:val="af-ZA"/>
              </w:rPr>
              <w:t xml:space="preserve"> </w:t>
            </w:r>
            <w:r w:rsidRPr="006120CA">
              <w:rPr>
                <w:rFonts w:ascii="GHEA Grapalat" w:hAnsi="GHEA Grapalat" w:cs="Times Armenian"/>
                <w:lang w:val="af-ZA"/>
              </w:rPr>
              <w:t xml:space="preserve"> ,</w:t>
            </w:r>
            <w:r w:rsidRPr="006120CA">
              <w:rPr>
                <w:rFonts w:ascii="GHEA Grapalat" w:hAnsi="GHEA Grapalat" w:cs="Sylfaen"/>
                <w:color w:val="000000"/>
              </w:rPr>
              <w:t>ՌԵՆՏԳԵՆ</w:t>
            </w:r>
            <w:r w:rsidRPr="006120C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6120CA">
              <w:rPr>
                <w:rFonts w:ascii="GHEA Grapalat" w:hAnsi="GHEA Grapalat" w:cs="Sylfaen"/>
                <w:color w:val="000000"/>
              </w:rPr>
              <w:t>ՊԱՐԱԳԱՆԵՐ</w:t>
            </w:r>
            <w:r w:rsidRPr="006120CA">
              <w:rPr>
                <w:rFonts w:ascii="GHEA Grapalat" w:hAnsi="GHEA Grapalat"/>
                <w:vertAlign w:val="subscript"/>
                <w:lang w:val="af-ZA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 xml:space="preserve"> </w:t>
            </w:r>
          </w:p>
          <w:p w:rsidR="003F629E" w:rsidRPr="007C7FCD" w:rsidRDefault="003F629E" w:rsidP="00C17EB2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60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3F629E" w:rsidRPr="007C7FCD" w:rsidRDefault="003F629E" w:rsidP="00C17EB2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3F629E" w:rsidRPr="00BA0211" w:rsidRDefault="003F629E" w:rsidP="003F629E">
      <w:pPr>
        <w:jc w:val="right"/>
        <w:rPr>
          <w:rFonts w:ascii="GHEA Grapalat" w:hAnsi="GHEA Grapalat"/>
          <w:sz w:val="20"/>
          <w:lang w:val="hy-AM"/>
        </w:rPr>
      </w:pPr>
    </w:p>
    <w:p w:rsidR="003F629E" w:rsidRPr="00CA0614" w:rsidRDefault="003F629E" w:rsidP="003F629E">
      <w:pPr>
        <w:rPr>
          <w:rFonts w:ascii="GHEA Grapalat" w:hAnsi="GHEA Grapalat"/>
          <w:i/>
          <w:sz w:val="18"/>
          <w:szCs w:val="18"/>
          <w:lang w:val="pt-BR"/>
        </w:rPr>
      </w:pPr>
      <w:r w:rsidRPr="00CA0614">
        <w:rPr>
          <w:rFonts w:ascii="GHEA Grapalat" w:hAnsi="GHEA Grapalat"/>
          <w:i/>
          <w:sz w:val="18"/>
          <w:szCs w:val="18"/>
          <w:lang w:val="pt-BR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CA0614">
        <w:rPr>
          <w:rFonts w:ascii="GHEA Grapalat" w:hAnsi="GHEA Grapalat" w:cs="Times Armenian"/>
          <w:i/>
          <w:sz w:val="18"/>
          <w:szCs w:val="18"/>
          <w:lang w:val="pt-BR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3F629E" w:rsidRPr="00CA0614" w:rsidRDefault="003F629E" w:rsidP="003F629E">
      <w:pPr>
        <w:rPr>
          <w:rFonts w:ascii="GHEA Grapalat" w:hAnsi="GHEA Grapalat"/>
          <w:sz w:val="20"/>
          <w:lang w:val="pt-BR"/>
        </w:rPr>
      </w:pPr>
    </w:p>
    <w:p w:rsidR="00F825B9" w:rsidRPr="00CA419C" w:rsidRDefault="00F825B9" w:rsidP="00F825B9">
      <w:pPr>
        <w:jc w:val="both"/>
        <w:rPr>
          <w:rFonts w:ascii="Arial Unicode" w:hAnsi="Arial Unicode" w:cs="Sylfaen"/>
          <w:lang w:val="hy-AM"/>
        </w:rPr>
      </w:pPr>
      <w:r w:rsidRPr="00CA419C">
        <w:rPr>
          <w:rFonts w:ascii="Arial Unicode" w:hAnsi="Arial Unicode" w:cs="Sylfaen"/>
          <w:lang w:val="hy-AM"/>
        </w:rPr>
        <w:t>Գնահատող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հանձնաժողովի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  <w:lang w:val="hy-AM"/>
        </w:rPr>
        <w:t>նախագահ</w:t>
      </w:r>
      <w:r w:rsidRPr="00CA419C">
        <w:rPr>
          <w:rFonts w:ascii="Arial Unicode" w:hAnsi="Arial Unicode" w:cs="Sylfaen"/>
          <w:lang w:val="fr-FR"/>
        </w:rPr>
        <w:t xml:space="preserve">`     </w:t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="00AA4CD7">
        <w:rPr>
          <w:rFonts w:ascii="Arial Unicode" w:hAnsi="Arial Unicode" w:cs="Sylfaen"/>
          <w:lang w:val="fr-FR"/>
        </w:rPr>
        <w:t xml:space="preserve">            </w:t>
      </w:r>
      <w:r w:rsidRPr="00CA419C">
        <w:rPr>
          <w:rFonts w:ascii="Arial Unicode" w:hAnsi="Arial Unicode" w:cs="Sylfaen"/>
          <w:lang w:val="hy-AM"/>
        </w:rPr>
        <w:t>Հասմիկ Ժամհարյան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  <w:t xml:space="preserve">                </w:t>
      </w:r>
      <w:r w:rsidRPr="00CA419C">
        <w:rPr>
          <w:rFonts w:ascii="Arial Unicode" w:hAnsi="Arial Unicode" w:cs="Sylfaen"/>
          <w:lang w:val="hy-AM"/>
        </w:rPr>
        <w:t>Անդամներ</w:t>
      </w:r>
      <w:r w:rsidRPr="00CA419C">
        <w:rPr>
          <w:rFonts w:ascii="Arial Unicode" w:hAnsi="Arial Unicode" w:cs="Sylfaen"/>
          <w:lang w:val="fr-FR"/>
        </w:rPr>
        <w:t>`</w:t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    </w:t>
      </w:r>
      <w:r w:rsidR="00AA4CD7">
        <w:rPr>
          <w:rFonts w:ascii="Arial Unicode" w:hAnsi="Arial Unicode" w:cs="Sylfaen"/>
          <w:lang w:val="fr-FR"/>
        </w:rPr>
        <w:t xml:space="preserve"> </w:t>
      </w:r>
      <w:r>
        <w:rPr>
          <w:rFonts w:ascii="Arial Unicode" w:hAnsi="Arial Unicode" w:cs="Sylfaen"/>
          <w:lang w:val="fr-FR"/>
        </w:rPr>
        <w:t xml:space="preserve">           </w:t>
      </w:r>
      <w:r w:rsidR="00AA4CD7">
        <w:rPr>
          <w:rFonts w:ascii="Arial Unicode" w:hAnsi="Arial Unicode" w:cs="Sylfaen"/>
          <w:lang w:val="fr-FR"/>
        </w:rPr>
        <w:t xml:space="preserve"> </w:t>
      </w:r>
      <w:r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Նարինե</w:t>
      </w:r>
      <w:r w:rsidRPr="00CA419C">
        <w:rPr>
          <w:rFonts w:ascii="Arial Unicode" w:hAnsi="Arial Unicode" w:cs="Sylfaen"/>
          <w:lang w:val="fr-FR"/>
        </w:rPr>
        <w:t xml:space="preserve"> </w:t>
      </w:r>
      <w:r w:rsidRPr="00D349B0">
        <w:rPr>
          <w:rFonts w:ascii="Arial Unicode" w:hAnsi="Arial Unicode" w:cs="Sylfaen"/>
          <w:lang w:val="hy-AM"/>
        </w:rPr>
        <w:t>Ազարյան</w:t>
      </w:r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</w:t>
      </w:r>
      <w:r w:rsidR="00AA4CD7">
        <w:rPr>
          <w:rFonts w:ascii="Arial Unicode" w:hAnsi="Arial Unicode" w:cs="Sylfaen"/>
          <w:lang w:val="fr-FR"/>
        </w:rPr>
        <w:t xml:space="preserve">   </w:t>
      </w:r>
      <w:r>
        <w:rPr>
          <w:rFonts w:ascii="Arial Unicode" w:hAnsi="Arial Unicode" w:cs="Sylfaen"/>
          <w:lang w:val="fr-FR"/>
        </w:rPr>
        <w:t xml:space="preserve">   </w:t>
      </w:r>
      <w:r w:rsidR="00AA4CD7">
        <w:rPr>
          <w:rFonts w:ascii="Arial Unicode" w:hAnsi="Arial Unicode" w:cs="Sylfaen"/>
          <w:lang w:val="fr-FR"/>
        </w:rPr>
        <w:t xml:space="preserve"> </w:t>
      </w:r>
      <w:r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Արմինե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Չիլինգարյան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 w:rsidRPr="00CA419C">
        <w:rPr>
          <w:rFonts w:ascii="Arial Unicode" w:hAnsi="Arial Unicode" w:cs="Sylfaen"/>
          <w:lang w:val="fr-FR"/>
        </w:rPr>
        <w:tab/>
      </w:r>
      <w:r>
        <w:rPr>
          <w:rFonts w:ascii="Arial Unicode" w:hAnsi="Arial Unicode" w:cs="Sylfaen"/>
          <w:lang w:val="fr-FR"/>
        </w:rPr>
        <w:t xml:space="preserve">      </w:t>
      </w:r>
      <w:r w:rsidR="00AA4CD7">
        <w:rPr>
          <w:rFonts w:ascii="Arial Unicode" w:hAnsi="Arial Unicode" w:cs="Sylfaen"/>
          <w:lang w:val="fr-FR"/>
        </w:rPr>
        <w:t xml:space="preserve">    </w:t>
      </w:r>
      <w:r>
        <w:rPr>
          <w:rFonts w:ascii="Arial Unicode" w:hAnsi="Arial Unicode" w:cs="Sylfaen"/>
          <w:lang w:val="fr-FR"/>
        </w:rPr>
        <w:t xml:space="preserve">   </w:t>
      </w:r>
      <w:proofErr w:type="spellStart"/>
      <w:r w:rsidRPr="00CA419C">
        <w:rPr>
          <w:rFonts w:ascii="Arial Unicode" w:hAnsi="Arial Unicode" w:cs="Sylfaen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Միքայելյան</w:t>
      </w:r>
      <w:proofErr w:type="spellEnd"/>
    </w:p>
    <w:p w:rsidR="00F825B9" w:rsidRPr="00CA419C" w:rsidRDefault="00F825B9" w:rsidP="00F825B9">
      <w:pPr>
        <w:jc w:val="both"/>
        <w:rPr>
          <w:rFonts w:ascii="Arial Unicode" w:hAnsi="Arial Unicode" w:cs="Sylfaen"/>
          <w:lang w:val="fr-FR"/>
        </w:rPr>
      </w:pPr>
      <w:r w:rsidRPr="00CA419C">
        <w:rPr>
          <w:rFonts w:ascii="Arial Unicode" w:hAnsi="Arial Unicode" w:cs="Sylfaen"/>
          <w:lang w:val="fr-FR"/>
        </w:rPr>
        <w:t xml:space="preserve">       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           </w:t>
      </w:r>
      <w:r w:rsidR="00AA4CD7">
        <w:rPr>
          <w:rFonts w:ascii="Arial Unicode" w:hAnsi="Arial Unicode" w:cs="Sylfaen"/>
          <w:lang w:val="fr-FR"/>
        </w:rPr>
        <w:t xml:space="preserve">  </w:t>
      </w:r>
      <w:r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Լուսինե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  <w:lang w:val="fr-FR"/>
        </w:rPr>
        <w:t>Մաղաքյան</w:t>
      </w:r>
      <w:proofErr w:type="spellEnd"/>
    </w:p>
    <w:p w:rsidR="00F825B9" w:rsidRPr="00CA419C" w:rsidRDefault="00F825B9" w:rsidP="00F825B9">
      <w:pPr>
        <w:rPr>
          <w:rFonts w:ascii="Arial Unicode" w:hAnsi="Arial Unicode" w:cs="Sylfaen"/>
          <w:lang w:val="fr-FR"/>
        </w:rPr>
      </w:pPr>
      <w:proofErr w:type="spellStart"/>
      <w:r w:rsidRPr="00CA419C">
        <w:rPr>
          <w:rFonts w:ascii="Arial Unicode" w:hAnsi="Arial Unicode" w:cs="Sylfaen"/>
        </w:rPr>
        <w:t>Քարտուղար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r w:rsidRPr="00CA419C">
        <w:rPr>
          <w:rFonts w:ascii="Arial Unicode" w:hAnsi="Arial Unicode" w:cs="Sylfaen"/>
        </w:rPr>
        <w:t>՝</w:t>
      </w:r>
      <w:r w:rsidRPr="00CA419C">
        <w:rPr>
          <w:rFonts w:ascii="Arial Unicode" w:hAnsi="Arial Unicode" w:cs="Sylfaen"/>
          <w:lang w:val="fr-FR"/>
        </w:rPr>
        <w:t xml:space="preserve">                                     </w:t>
      </w:r>
      <w:proofErr w:type="spellStart"/>
      <w:r w:rsidRPr="00CA419C">
        <w:rPr>
          <w:rFonts w:ascii="Arial Unicode" w:hAnsi="Arial Unicode" w:cs="Sylfaen"/>
        </w:rPr>
        <w:t>Մարինե</w:t>
      </w:r>
      <w:proofErr w:type="spellEnd"/>
      <w:r w:rsidRPr="00CA419C">
        <w:rPr>
          <w:rFonts w:ascii="Arial Unicode" w:hAnsi="Arial Unicode" w:cs="Sylfaen"/>
          <w:lang w:val="fr-FR"/>
        </w:rPr>
        <w:t xml:space="preserve"> </w:t>
      </w:r>
      <w:proofErr w:type="spellStart"/>
      <w:r w:rsidRPr="00CA419C">
        <w:rPr>
          <w:rFonts w:ascii="Arial Unicode" w:hAnsi="Arial Unicode" w:cs="Sylfaen"/>
        </w:rPr>
        <w:t>Ղազարյան</w:t>
      </w:r>
      <w:proofErr w:type="spellEnd"/>
    </w:p>
    <w:p w:rsidR="00A377F8" w:rsidRPr="00AA4CD7" w:rsidRDefault="002769AC">
      <w:pPr>
        <w:rPr>
          <w:lang w:val="fr-FR"/>
        </w:rPr>
      </w:pPr>
    </w:p>
    <w:sectPr w:rsidR="00A377F8" w:rsidRPr="00AA4CD7" w:rsidSect="005E688A">
      <w:pgSz w:w="15840" w:h="12240" w:orient="landscape"/>
      <w:pgMar w:top="568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BD77F64"/>
    <w:multiLevelType w:val="hybridMultilevel"/>
    <w:tmpl w:val="DD5EF7D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F629E"/>
    <w:rsid w:val="000B675E"/>
    <w:rsid w:val="00242546"/>
    <w:rsid w:val="0027103A"/>
    <w:rsid w:val="002769AC"/>
    <w:rsid w:val="003B7F13"/>
    <w:rsid w:val="003D5BD6"/>
    <w:rsid w:val="003F629E"/>
    <w:rsid w:val="00524C6C"/>
    <w:rsid w:val="00534364"/>
    <w:rsid w:val="00544B3D"/>
    <w:rsid w:val="005B4603"/>
    <w:rsid w:val="005E688A"/>
    <w:rsid w:val="00761CA3"/>
    <w:rsid w:val="007E3A0F"/>
    <w:rsid w:val="007F2F86"/>
    <w:rsid w:val="00AA4CD7"/>
    <w:rsid w:val="00B07129"/>
    <w:rsid w:val="00C11ABD"/>
    <w:rsid w:val="00E4313E"/>
    <w:rsid w:val="00F128D1"/>
    <w:rsid w:val="00F64A6D"/>
    <w:rsid w:val="00F825B9"/>
    <w:rsid w:val="00FA55B1"/>
    <w:rsid w:val="00FC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F629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F629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F629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F629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F629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F629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F629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F629E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3F629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629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F629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F629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3F629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3F629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F629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F629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3F629E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3F629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3F629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3F629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3F62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3F629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3F629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3F629E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3F629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F629E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3F629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3F629E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3F62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3F629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3F629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3F629E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3F629E"/>
    <w:rPr>
      <w:color w:val="0000FF"/>
      <w:u w:val="single"/>
    </w:rPr>
  </w:style>
  <w:style w:type="character" w:customStyle="1" w:styleId="CharChar1">
    <w:name w:val="Char Char1"/>
    <w:locked/>
    <w:rsid w:val="003F629E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3F629E"/>
    <w:pPr>
      <w:spacing w:after="120"/>
    </w:pPr>
  </w:style>
  <w:style w:type="character" w:customStyle="1" w:styleId="ab">
    <w:name w:val="Основной текст Знак"/>
    <w:basedOn w:val="a0"/>
    <w:link w:val="aa"/>
    <w:rsid w:val="003F629E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3F629E"/>
    <w:pPr>
      <w:ind w:left="240" w:hanging="240"/>
    </w:pPr>
  </w:style>
  <w:style w:type="paragraph" w:styleId="ac">
    <w:name w:val="index heading"/>
    <w:basedOn w:val="a"/>
    <w:next w:val="11"/>
    <w:semiHidden/>
    <w:rsid w:val="003F629E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3F629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3F629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3F629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3F629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3F629E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3F629E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3F629E"/>
  </w:style>
  <w:style w:type="paragraph" w:styleId="af2">
    <w:name w:val="footnote text"/>
    <w:basedOn w:val="a"/>
    <w:link w:val="af3"/>
    <w:semiHidden/>
    <w:rsid w:val="003F629E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3F629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3F629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3F629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3F629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F629E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3F629E"/>
    <w:pPr>
      <w:spacing w:before="100" w:beforeAutospacing="1" w:after="100" w:afterAutospacing="1"/>
    </w:pPr>
  </w:style>
  <w:style w:type="character" w:styleId="af5">
    <w:name w:val="Strong"/>
    <w:qFormat/>
    <w:rsid w:val="003F629E"/>
    <w:rPr>
      <w:b/>
      <w:bCs/>
    </w:rPr>
  </w:style>
  <w:style w:type="character" w:styleId="af6">
    <w:name w:val="footnote reference"/>
    <w:semiHidden/>
    <w:rsid w:val="003F629E"/>
    <w:rPr>
      <w:vertAlign w:val="superscript"/>
    </w:rPr>
  </w:style>
  <w:style w:type="character" w:customStyle="1" w:styleId="CharChar22">
    <w:name w:val="Char Char22"/>
    <w:rsid w:val="003F629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F629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F629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F629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F629E"/>
    <w:rPr>
      <w:rFonts w:ascii="Arial Armenian" w:hAnsi="Arial Armenian"/>
      <w:lang w:val="en-US"/>
    </w:rPr>
  </w:style>
  <w:style w:type="character" w:styleId="af7">
    <w:name w:val="annotation reference"/>
    <w:semiHidden/>
    <w:rsid w:val="003F629E"/>
    <w:rPr>
      <w:sz w:val="16"/>
      <w:szCs w:val="16"/>
    </w:rPr>
  </w:style>
  <w:style w:type="paragraph" w:styleId="af8">
    <w:name w:val="annotation text"/>
    <w:basedOn w:val="a"/>
    <w:link w:val="af9"/>
    <w:semiHidden/>
    <w:rsid w:val="003F629E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3F629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3F629E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3F629E"/>
    <w:rPr>
      <w:b/>
      <w:bCs/>
    </w:rPr>
  </w:style>
  <w:style w:type="paragraph" w:styleId="afc">
    <w:name w:val="endnote text"/>
    <w:basedOn w:val="a"/>
    <w:link w:val="afd"/>
    <w:semiHidden/>
    <w:rsid w:val="003F629E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3F629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3F629E"/>
    <w:rPr>
      <w:vertAlign w:val="superscript"/>
    </w:rPr>
  </w:style>
  <w:style w:type="paragraph" w:styleId="aff">
    <w:name w:val="Document Map"/>
    <w:basedOn w:val="a"/>
    <w:link w:val="aff0"/>
    <w:semiHidden/>
    <w:rsid w:val="003F629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3F629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3F629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uiPriority w:val="59"/>
    <w:rsid w:val="003F62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3F629E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3F629E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3F629E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3F629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3F629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3F629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F629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F62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F62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F62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F6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3F6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3F629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F629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F629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F629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F629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F629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F629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F629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3F629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F62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F62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F6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3F629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F629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3F629E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F629E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3F629E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3F629E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3F629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3F629E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3F629E"/>
    <w:pPr>
      <w:spacing w:before="100" w:beforeAutospacing="1" w:after="100" w:afterAutospacing="1"/>
    </w:pPr>
  </w:style>
  <w:style w:type="character" w:customStyle="1" w:styleId="CharChar5">
    <w:name w:val="Char Char5"/>
    <w:locked/>
    <w:rsid w:val="003F629E"/>
    <w:rPr>
      <w:sz w:val="24"/>
      <w:szCs w:val="24"/>
      <w:lang w:val="en-US" w:eastAsia="en-US" w:bidi="ar-SA"/>
    </w:rPr>
  </w:style>
  <w:style w:type="character" w:customStyle="1" w:styleId="apple-converted-space">
    <w:name w:val="apple-converted-space"/>
    <w:basedOn w:val="a0"/>
    <w:rsid w:val="003F62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/5eWkxmrDMGTKl53puYNneoS/VE=</DigestValue>
    </Reference>
    <Reference URI="#idOfficeObject" Type="http://www.w3.org/2000/09/xmldsig#Object">
      <DigestMethod Algorithm="http://www.w3.org/2000/09/xmldsig#sha1"/>
      <DigestValue>Lbz72pRmO874r7LfTgrNmXPI+JM=</DigestValue>
    </Reference>
  </SignedInfo>
  <SignatureValue>
    p0jcfjuiIIhh1UAVDWILrj2BRH1WMyZmy9Dnm/rXxuGZD175bQFnleGsHQk/syNv5PIgeiLm
    0+8QH29Y2f1H+8Lv51l3uWH0XoPv6/spBM8zmWK+ErtLPiSI8YjBZEhkoZvyFebXVmddpV+f
    8D1hSHDTl+Y44+y/8IG2inIw3OM2mAAR8uW7WOcerVga5k2XiGIY7DoX+ShirhUs3gcbxA1c
    rO7tj6H8/jFSt2JgX44J4yOyUAAmVMKFDyE8f6dx0BZ0I7Q886Z2KSz7+qS8xWw84DRbg5YL
    lS9wZ7qEOac6BT4OUBd3f6XAR3imXkrhXoIwi1wxKpx+Wn2j9Djz8Q==
  </SignatureValue>
  <KeyInfo>
    <KeyValue>
      <RSAKeyValue>
        <Modulus>
            qvq4GYIUuHnnax6JioJbAsVTkz8R1eph7WAcErMg9fx0mKHEKdIYbF5oUkoRxtZQyI+QKHTl
            pbP0W4Xv5+SA7JyANAotbzBxBWxvSjTS3L4pdBks8oNthWDXxQMYgXssjHWs1wFgCb/lIRhw
            4BRUJYHlGgT48rF5pLtTZJ74O+FjmNyGp5VPmNMrcTdQjNe0IB2QpvPm9j4W/I1PekbOlLhn
            aVGu2XrYA19Jl/9g8DSJRXvpvdYALx8GY+m0sbDBiy2pjXh8eu5d2Wc8+b+pgs3GYeBq+qah
            x+l1RBnULafxWFi9tdjO+CQJXZgsHbswmsmFkybIrIC8AeHWi/W2dQ==
          </Modulus>
        <Exponent>AQAB</Exponent>
      </RSAKeyValue>
    </KeyValue>
    <X509Data>
      <X509Certificate>
          MIIFGjCCAwKgAwIBAgIIZtzHpC7PJsMwDQYJKoZIhvcNAQELBQAwQzELMAkGA1UEBhMCQU0x
          EzARBgNVBAoMCkVLRU5HIENKU0MxCjAIBgNVBAUTATIxEzARBgNVBAMMCkNpdGl6ZW4gQ0Ew
          HhcNMTIxMTAzMTEwODA1WhcNMjIxMTAzMTEwODA1WjB5MQswCQYDVQQGEwJBTTEZMBcGA1UE
          BAwQ1ZTViNWJ1LHVkNWF1LHVhjETMBEGA1UEKgwK1YbVjtSx1ZDUtDEVMBMGA1UEBRMMYTQ5
          ZTZhZWFlYWYwMSMwIQYDVQQDDBpLT0NIQVJZQU4gTlZBUkQgNzAwNDUzMDA2NTCCASIwDQYJ
          KoZIhvcNAQEBBQADggEPADCCAQoCggEBAKr6uBmCFLh552seiYqCWwLFU5M/EdXqYe1gHBKz
          IPX8dJihxCnSGGxeaFJKEcbWUMiPkCh05aWz9FuF7+fkgOycgDQKLW8wcQVsb0o00ty+KXQZ
          LPKDbYVg18UDGIF7LIx1rNcBYAm/5SEYcOAUVCWB5RoE+PKxeaS7U2Se+DvhY5jchqeVT5jT
          K3E3UIzXtCAdkKbz5vY+FvyNT3pGzpS4Z2lRrtl62ANfSZf/YPA0iUV76b3WAC8fBmPptLGw
          wYstqY14fHruXdlnPPm/qYLNxmHgavqmocfpdUQZ1C2n8VhYvbXYzvgkCV2YLB27MJrJhZMm
          yKyAvAHh1ov1tnUCAwEAAaOB2zCB2DAdBgNVHQ4EFgQUIUka4IkFtq/otYeWJu78LxqUeRww
          DAYDVR0TAQH/BAIwADAfBgNVHSMEGDAWgBR87lsjHnf7yh6o7AXZ5NLdEvYYZzA/BgNVHSAE
          ODA2MDQGA1UdIDAtMCsGCCsGAQUFBwIBFh9odHRwOi8vd3d3LmVrZW5nLmFtLz9wYWdlX2lk
          PTc0MDcGA1UdHwQwMC4wLKAqoCiGJmh0dHA6Ly93d3cuZWtlbmcuYW0vP3BhZ2VfaWQ9NzQv
          Y2EuY3JsMA4GA1UdDwEB/wQEAwIEsDANBgkqhkiG9w0BAQsFAAOCAgEAigNZsGvn9zkRyr+r
          YarbG2rNPZMQLyUoXmIU/BGDakykNq18HaCoGnNJWU8s5IFiNIKmWhffqAML+XyAbHqgg1dU
          NH+XTAKm49o7I+6lAwXNsvxlY0lDZNtoMLjfD3neL0fyEodEPsbO+TE6P/GS9vTrkSYYqT06
          IDMlGSb9j1v0LJJrl+y0DvrDC5blEGev5AR9IXuxGrf20vkCtJMXEZZmEI3qt9el+8g63Gml
          UMpIulMtIA9RUtci+7Sgxnhb6bqQMtz0ro54js//ZQ6Tbm27ZP7f5iJvWPe7JvG4kuJ7CNNZ
          IAxbeFHTb9cdF/e6BE5mvO/R+NQ4uFvwOzIBP4XMxVstQ+io5tp8JI3LwwEllevUpOYYfBuO
          KHshzGcfdgfiqHIWDuhVkq2Kv2/OSJKAu5Ctp0c8RICJPNOk+nVsQAnd4o8AigUVMHT5DvQl
          bktkvKlOKAdy/sSh/fn+oMiz4BUkLJX7QO56XHgXGKsMqmVLOp8VKD6A7ZwPOMvUNrVI92zR
          my+U94CA9S/leVRN7rpR1tujaKOIvGK0newC0TgwHOo3KRko+I0+wTLXAo7nCYkUm6zvBXr1
          N30+1cBwp0W5UrKQCo59I/O46dWgLSxRy2XLVeMmSq9/De56Te29b5vQ4Txs4ubToSbPyzQd
          24znaB/YGRJHqpHsvzo=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kiuSxUda8KQGJoKAEnDsNe9X93c=</DigestValue>
      </Reference>
      <Reference URI="/word/fontTable.xml?ContentType=application/vnd.openxmlformats-officedocument.wordprocessingml.fontTable+xml">
        <DigestMethod Algorithm="http://www.w3.org/2000/09/xmldsig#sha1"/>
        <DigestValue>HTFjbAZoTTkWWYdyBPioAdgdmTY=</DigestValue>
      </Reference>
      <Reference URI="/word/numbering.xml?ContentType=application/vnd.openxmlformats-officedocument.wordprocessingml.numbering+xml">
        <DigestMethod Algorithm="http://www.w3.org/2000/09/xmldsig#sha1"/>
        <DigestValue>mHRa6jsGxxV5Bk6e+ws0TNrhyRc=</DigestValue>
      </Reference>
      <Reference URI="/word/settings.xml?ContentType=application/vnd.openxmlformats-officedocument.wordprocessingml.settings+xml">
        <DigestMethod Algorithm="http://www.w3.org/2000/09/xmldsig#sha1"/>
        <DigestValue>5Fk90t8G/gQmGIC239ckyjWFQcQ=</DigestValue>
      </Reference>
      <Reference URI="/word/styles.xml?ContentType=application/vnd.openxmlformats-officedocument.wordprocessingml.styles+xml">
        <DigestMethod Algorithm="http://www.w3.org/2000/09/xmldsig#sha1"/>
        <DigestValue>MJ5BNKq5M/YMQlTNoV3eYvSIV+4=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2016-07-07T12:53:19Z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993</Words>
  <Characters>5664</Characters>
  <Application>Microsoft Office Word</Application>
  <DocSecurity>0</DocSecurity>
  <Lines>47</Lines>
  <Paragraphs>13</Paragraphs>
  <ScaleCrop>false</ScaleCrop>
  <Company>Hewlett-Packard</Company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Policlinic_3</cp:lastModifiedBy>
  <cp:revision>49</cp:revision>
  <dcterms:created xsi:type="dcterms:W3CDTF">2016-07-06T09:16:00Z</dcterms:created>
  <dcterms:modified xsi:type="dcterms:W3CDTF">2016-07-07T12:12:00Z</dcterms:modified>
</cp:coreProperties>
</file>